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360" w:before="0" w:after="160"/>
        <w:ind w:hanging="0" w:left="0"/>
        <w:jc w:val="center"/>
        <w:rPr>
          <w:rFonts w:eastAsia="Arial" w:cs="Arial"/>
          <w:b/>
          <w:bCs/>
          <w:color w:val="000000"/>
          <w:sz w:val="32"/>
          <w:szCs w:val="32"/>
        </w:rPr>
      </w:pPr>
      <w:r>
        <w:rPr>
          <w:rFonts w:eastAsia="Arial" w:cs="Arial"/>
          <w:b/>
          <w:bCs/>
          <w:color w:val="000000"/>
          <w:sz w:val="32"/>
          <w:szCs w:val="32"/>
        </w:rPr>
        <w:t>BỘ GIÁO DỤC VÀ ĐÀO TẠO</w:t>
      </w:r>
    </w:p>
    <w:p>
      <w:pPr>
        <w:pStyle w:val="Normal"/>
        <w:widowControl w:val="false"/>
        <w:spacing w:lineRule="auto" w:line="360" w:before="0" w:after="160"/>
        <w:ind w:hanging="0" w:left="0"/>
        <w:jc w:val="center"/>
        <w:rPr>
          <w:rFonts w:eastAsia="Arial" w:cs="Arial"/>
          <w:b/>
          <w:bCs/>
          <w:color w:val="000000"/>
          <w:sz w:val="48"/>
          <w:szCs w:val="48"/>
        </w:rPr>
      </w:pPr>
      <w:r>
        <w:rPr>
          <w:rFonts w:eastAsia="Arial" w:cs="Arial"/>
          <w:b/>
          <w:bCs/>
          <w:color w:val="000000"/>
          <w:sz w:val="48"/>
          <w:szCs w:val="48"/>
        </w:rPr>
        <w:t>ĐẠI HỌC XÂY DỰNG HÀ NỘI</w:t>
      </w:r>
    </w:p>
    <w:p>
      <w:pPr>
        <w:pStyle w:val="Normal"/>
        <w:widowControl w:val="false"/>
        <w:spacing w:lineRule="auto" w:line="360" w:before="0" w:after="160"/>
        <w:ind w:hanging="0" w:left="0"/>
        <w:jc w:val="both"/>
        <w:rPr>
          <w:rFonts w:eastAsia="Arial" w:cs="Arial"/>
          <w:color w:val="000000"/>
          <w:sz w:val="26"/>
          <w:szCs w:val="26"/>
        </w:rPr>
      </w:pPr>
      <w:r>
        <w:rPr>
          <w:rFonts w:eastAsia="Arial" w:cs="Arial"/>
          <w:color w:val="000000"/>
          <w:sz w:val="26"/>
          <w:szCs w:val="26"/>
        </w:rPr>
      </w:r>
    </w:p>
    <w:p>
      <w:pPr>
        <w:pStyle w:val="Normal"/>
        <w:widowControl w:val="false"/>
        <w:spacing w:lineRule="auto" w:line="360" w:before="0" w:after="160"/>
        <w:ind w:hanging="0" w:left="0"/>
        <w:jc w:val="center"/>
        <w:rPr>
          <w:rFonts w:eastAsia="Arial" w:cs="Arial"/>
          <w:b/>
          <w:bCs/>
          <w:color w:val="000000"/>
          <w:sz w:val="32"/>
          <w:szCs w:val="32"/>
        </w:rPr>
      </w:pPr>
      <w:r>
        <w:rPr>
          <w:rFonts w:eastAsia="Arial" w:cs="Arial"/>
          <w:b/>
          <w:bCs/>
          <w:color w:val="000000"/>
          <w:sz w:val="32"/>
          <w:szCs w:val="32"/>
        </w:rPr>
        <w:t>PHIẾU KHẢO SÁT NGHIỆP VỤ</w:t>
      </w:r>
    </w:p>
    <w:p>
      <w:pPr>
        <w:pStyle w:val="Normal"/>
        <w:widowControl w:val="false"/>
        <w:tabs>
          <w:tab w:val="clear" w:pos="720"/>
          <w:tab w:val="left" w:pos="8931" w:leader="dot"/>
        </w:tabs>
        <w:spacing w:lineRule="auto" w:line="360" w:before="0" w:after="160"/>
        <w:ind w:hanging="0" w:left="0"/>
        <w:jc w:val="both"/>
        <w:rPr>
          <w:rFonts w:eastAsia="Arial" w:cs="Arial"/>
          <w:color w:val="000000"/>
          <w:sz w:val="26"/>
          <w:szCs w:val="26"/>
        </w:rPr>
      </w:pPr>
      <w:r>
        <w:rPr>
          <w:rFonts w:eastAsia="Arial" w:cs="Arial"/>
          <w:b/>
          <w:color w:val="000000"/>
          <w:sz w:val="26"/>
          <w:szCs w:val="26"/>
        </w:rPr>
        <w:t>Dự án:</w:t>
      </w:r>
      <w:r>
        <w:rPr>
          <w:rFonts w:eastAsia="Arial" w:cs="Arial"/>
          <w:color w:val="000000"/>
          <w:sz w:val="26"/>
          <w:szCs w:val="26"/>
        </w:rPr>
        <w:t xml:space="preserve"> Chuyển đổi số toàn diện trong công tác quản trị, vận hành, dạy và học tại Trường Đại học Xây dựng Hà Nội nhằm nâng cao hiệu quả quản trị, vận hành; nâng cao chất lượng đào tạo, nghiên cứu khoa học và cung cấp các dịch vụ liên quan cho giảng viên, học viên trên môi trường số</w:t>
      </w:r>
    </w:p>
    <w:p>
      <w:pPr>
        <w:pStyle w:val="Normal"/>
        <w:widowControl w:val="false"/>
        <w:spacing w:lineRule="auto" w:line="360" w:before="0" w:after="160"/>
        <w:ind w:hanging="0" w:left="0"/>
        <w:jc w:val="both"/>
        <w:rPr>
          <w:rFonts w:eastAsia="Arial" w:cs="Arial"/>
          <w:b/>
          <w:bCs/>
          <w:color w:val="000000"/>
          <w:sz w:val="26"/>
          <w:szCs w:val="26"/>
        </w:rPr>
      </w:pPr>
      <w:r>
        <w:rPr>
          <w:rFonts w:eastAsia="Arial" w:cs="Arial"/>
          <w:b/>
          <w:bCs/>
          <w:color w:val="000000"/>
          <w:sz w:val="26"/>
          <w:szCs w:val="26"/>
        </w:rPr>
      </w:r>
    </w:p>
    <w:p>
      <w:pPr>
        <w:pStyle w:val="Normal"/>
        <w:widowControl w:val="false"/>
        <w:spacing w:lineRule="auto" w:line="360" w:before="0" w:after="160"/>
        <w:ind w:hanging="0" w:left="0"/>
        <w:jc w:val="both"/>
        <w:rPr>
          <w:rFonts w:eastAsia="Arial" w:cs="Arial"/>
          <w:b/>
          <w:bCs/>
          <w:color w:val="000000"/>
          <w:sz w:val="26"/>
          <w:szCs w:val="26"/>
        </w:rPr>
      </w:pPr>
      <w:r>
        <w:rPr>
          <w:rFonts w:eastAsia="Arial" w:cs="Arial"/>
          <w:b/>
          <w:bCs/>
          <w:color w:val="000000"/>
          <w:sz w:val="26"/>
          <w:szCs w:val="26"/>
        </w:rPr>
        <w:t>THÔNG TIN CHUNG</w:t>
      </w:r>
    </w:p>
    <w:p>
      <w:pPr>
        <w:pStyle w:val="Normal"/>
        <w:widowControl w:val="false"/>
        <w:tabs>
          <w:tab w:val="clear" w:pos="720"/>
          <w:tab w:val="center" w:pos="8931" w:leader="dot"/>
        </w:tabs>
        <w:spacing w:lineRule="auto" w:line="360" w:before="0" w:after="160"/>
        <w:ind w:hanging="0" w:left="0"/>
        <w:jc w:val="both"/>
        <w:rPr>
          <w:rFonts w:eastAsia="Arial" w:cs="Arial"/>
          <w:color w:val="000000"/>
          <w:sz w:val="26"/>
          <w:szCs w:val="26"/>
        </w:rPr>
      </w:pPr>
      <w:r>
        <w:rPr>
          <w:rFonts w:eastAsia="Arial" w:cs="Arial"/>
          <w:color w:val="000000"/>
          <w:sz w:val="26"/>
          <w:szCs w:val="26"/>
        </w:rPr>
        <w:t>1. Tên đơn vị/phòng ban được khảo sát: Trung tâm Công nghệ Thông tin</w:t>
      </w:r>
    </w:p>
    <w:p>
      <w:pPr>
        <w:pStyle w:val="Normal"/>
        <w:widowControl w:val="false"/>
        <w:tabs>
          <w:tab w:val="clear" w:pos="720"/>
          <w:tab w:val="left" w:pos="8845" w:leader="dot"/>
          <w:tab w:val="center" w:pos="8931" w:leader="dot"/>
        </w:tabs>
        <w:spacing w:lineRule="auto" w:line="360" w:before="0" w:after="160"/>
        <w:ind w:hanging="0" w:left="0"/>
        <w:jc w:val="both"/>
        <w:rPr>
          <w:rFonts w:eastAsia="Arial" w:cs="Arial"/>
          <w:color w:val="000000"/>
          <w:sz w:val="26"/>
          <w:szCs w:val="26"/>
        </w:rPr>
      </w:pPr>
      <w:r>
        <w:rPr>
          <w:rFonts w:eastAsia="Arial" w:cs="Arial"/>
          <w:color w:val="000000"/>
          <w:sz w:val="26"/>
          <w:szCs w:val="26"/>
        </w:rPr>
        <w:t xml:space="preserve">2. Địa chỉ: </w:t>
        <w:tab/>
      </w:r>
    </w:p>
    <w:p>
      <w:pPr>
        <w:pStyle w:val="Normal"/>
        <w:widowControl w:val="false"/>
        <w:tabs>
          <w:tab w:val="clear" w:pos="720"/>
          <w:tab w:val="center" w:pos="8931" w:leader="dot"/>
        </w:tabs>
        <w:spacing w:lineRule="auto" w:line="360" w:before="0" w:after="160"/>
        <w:ind w:hanging="0" w:left="0"/>
        <w:jc w:val="both"/>
        <w:rPr>
          <w:rFonts w:eastAsia="Arial" w:cs="Arial"/>
          <w:color w:val="000000"/>
          <w:sz w:val="26"/>
          <w:szCs w:val="26"/>
        </w:rPr>
      </w:pPr>
      <w:r>
        <w:rPr>
          <w:rFonts w:eastAsia="Arial" w:cs="Arial"/>
          <w:color w:val="000000"/>
          <w:sz w:val="26"/>
          <w:szCs w:val="26"/>
        </w:rPr>
        <w:t xml:space="preserve">3. Điện thoại: </w:t>
        <w:tab/>
      </w:r>
    </w:p>
    <w:p>
      <w:pPr>
        <w:pStyle w:val="Normal"/>
        <w:widowControl w:val="false"/>
        <w:tabs>
          <w:tab w:val="clear" w:pos="720"/>
          <w:tab w:val="center" w:pos="8931" w:leader="dot"/>
        </w:tabs>
        <w:spacing w:lineRule="auto" w:line="360" w:before="0" w:after="160"/>
        <w:ind w:hanging="0" w:left="0"/>
        <w:jc w:val="both"/>
        <w:rPr>
          <w:rFonts w:eastAsia="Arial" w:cs="Arial"/>
          <w:color w:val="000000"/>
          <w:sz w:val="26"/>
          <w:szCs w:val="26"/>
        </w:rPr>
      </w:pPr>
      <w:r>
        <w:rPr>
          <w:rFonts w:eastAsia="Arial" w:cs="Arial"/>
          <w:color w:val="000000"/>
          <w:sz w:val="26"/>
          <w:szCs w:val="26"/>
        </w:rPr>
        <w:t xml:space="preserve">4. Đại điện Trung tâm: </w:t>
        <w:tab/>
      </w:r>
    </w:p>
    <w:tbl>
      <w:tblPr>
        <w:tblStyle w:val="TableGrid1"/>
        <w:tblW w:w="901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54"/>
        <w:gridCol w:w="2254"/>
        <w:gridCol w:w="2254"/>
        <w:gridCol w:w="2253"/>
      </w:tblGrid>
      <w:tr>
        <w:trPr/>
        <w:tc>
          <w:tcPr>
            <w:tcW w:w="2254" w:type="dxa"/>
            <w:tcBorders/>
          </w:tcPr>
          <w:p>
            <w:pPr>
              <w:pStyle w:val="Normal"/>
              <w:widowControl w:val="false"/>
              <w:spacing w:lineRule="auto" w:line="360" w:before="0" w:after="0"/>
              <w:ind w:hanging="0" w:left="0"/>
              <w:jc w:val="center"/>
              <w:rPr>
                <w:rFonts w:eastAsia="Arial" w:cs="Arial"/>
                <w:b/>
                <w:bCs/>
                <w:color w:val="000000"/>
                <w:sz w:val="26"/>
                <w:szCs w:val="26"/>
              </w:rPr>
            </w:pPr>
            <w:r>
              <w:rPr>
                <w:rFonts w:eastAsia="Arial" w:cs="Arial"/>
                <w:b/>
                <w:bCs/>
                <w:color w:val="000000"/>
                <w:kern w:val="2"/>
                <w:sz w:val="26"/>
                <w:szCs w:val="26"/>
                <w:lang w:val="vi-VN" w:eastAsia="en-US" w:bidi="ar-SA"/>
              </w:rPr>
              <w:t>Cán bộ được khảo sát</w:t>
            </w:r>
          </w:p>
        </w:tc>
        <w:tc>
          <w:tcPr>
            <w:tcW w:w="2254" w:type="dxa"/>
            <w:tcBorders/>
          </w:tcPr>
          <w:p>
            <w:pPr>
              <w:pStyle w:val="Normal"/>
              <w:widowControl w:val="false"/>
              <w:spacing w:lineRule="auto" w:line="360" w:before="0" w:after="0"/>
              <w:ind w:hanging="0" w:left="0"/>
              <w:jc w:val="center"/>
              <w:rPr>
                <w:rFonts w:eastAsia="Arial" w:cs="Arial"/>
                <w:b/>
                <w:bCs/>
                <w:color w:val="000000"/>
                <w:sz w:val="26"/>
                <w:szCs w:val="26"/>
              </w:rPr>
            </w:pPr>
            <w:r>
              <w:rPr>
                <w:rFonts w:eastAsia="Arial" w:cs="Arial"/>
                <w:b/>
                <w:bCs/>
                <w:color w:val="000000"/>
                <w:kern w:val="2"/>
                <w:sz w:val="26"/>
                <w:szCs w:val="26"/>
                <w:lang w:val="vi-VN" w:eastAsia="en-US" w:bidi="ar-SA"/>
              </w:rPr>
              <w:t>Thông tin liên hệ</w:t>
            </w:r>
          </w:p>
        </w:tc>
        <w:tc>
          <w:tcPr>
            <w:tcW w:w="2254" w:type="dxa"/>
            <w:tcBorders/>
          </w:tcPr>
          <w:p>
            <w:pPr>
              <w:pStyle w:val="Normal"/>
              <w:widowControl w:val="false"/>
              <w:spacing w:lineRule="auto" w:line="360" w:before="0" w:after="0"/>
              <w:ind w:hanging="0" w:left="0"/>
              <w:jc w:val="center"/>
              <w:rPr>
                <w:rFonts w:eastAsia="Arial" w:cs="Arial"/>
                <w:b/>
                <w:bCs/>
                <w:color w:val="000000"/>
                <w:sz w:val="26"/>
                <w:szCs w:val="26"/>
              </w:rPr>
            </w:pPr>
            <w:r>
              <w:rPr>
                <w:rFonts w:eastAsia="Arial" w:cs="Arial"/>
                <w:b/>
                <w:bCs/>
                <w:color w:val="000000"/>
                <w:kern w:val="2"/>
                <w:sz w:val="26"/>
                <w:szCs w:val="26"/>
                <w:lang w:val="vi-VN" w:eastAsia="en-US" w:bidi="ar-SA"/>
              </w:rPr>
              <w:t>Đơn vị/Phòng ban</w:t>
            </w:r>
          </w:p>
        </w:tc>
        <w:tc>
          <w:tcPr>
            <w:tcW w:w="2253" w:type="dxa"/>
            <w:tcBorders/>
          </w:tcPr>
          <w:p>
            <w:pPr>
              <w:pStyle w:val="Normal"/>
              <w:widowControl w:val="false"/>
              <w:spacing w:lineRule="auto" w:line="360" w:before="0" w:after="0"/>
              <w:ind w:hanging="0" w:left="0"/>
              <w:jc w:val="center"/>
              <w:rPr>
                <w:rFonts w:eastAsia="Arial" w:cs="Arial"/>
                <w:b/>
                <w:bCs/>
                <w:color w:val="000000"/>
                <w:sz w:val="26"/>
                <w:szCs w:val="26"/>
              </w:rPr>
            </w:pPr>
            <w:r>
              <w:rPr>
                <w:rFonts w:eastAsia="Arial" w:cs="Arial"/>
                <w:b/>
                <w:bCs/>
                <w:color w:val="000000"/>
                <w:kern w:val="2"/>
                <w:sz w:val="26"/>
                <w:szCs w:val="26"/>
                <w:lang w:val="vi-VN" w:eastAsia="en-US" w:bidi="ar-SA"/>
              </w:rPr>
              <w:t>Ký xác nhận</w:t>
            </w:r>
          </w:p>
        </w:tc>
      </w:tr>
      <w:tr>
        <w:trPr>
          <w:trHeight w:val="642" w:hRule="atLeast"/>
        </w:trPr>
        <w:tc>
          <w:tcPr>
            <w:tcW w:w="2254" w:type="dxa"/>
            <w:tcBorders/>
          </w:tcPr>
          <w:p>
            <w:pPr>
              <w:pStyle w:val="Normal"/>
              <w:widowControl w:val="false"/>
              <w:spacing w:lineRule="auto" w:line="360" w:before="0" w:after="0"/>
              <w:ind w:hanging="0" w:left="0"/>
              <w:jc w:val="both"/>
              <w:rPr>
                <w:rFonts w:eastAsia="Arial" w:cs="Arial"/>
                <w:color w:val="000000"/>
                <w:sz w:val="26"/>
                <w:szCs w:val="26"/>
              </w:rPr>
            </w:pPr>
            <w:r>
              <w:rPr>
                <w:rFonts w:eastAsia="Arial" w:cs="Arial"/>
                <w:color w:val="000000"/>
                <w:kern w:val="2"/>
                <w:sz w:val="26"/>
                <w:szCs w:val="26"/>
                <w:lang w:val="vi-VN" w:eastAsia="en-US" w:bidi="ar-SA"/>
              </w:rPr>
            </w:r>
          </w:p>
        </w:tc>
        <w:tc>
          <w:tcPr>
            <w:tcW w:w="2254" w:type="dxa"/>
            <w:tcBorders/>
          </w:tcPr>
          <w:p>
            <w:pPr>
              <w:pStyle w:val="Normal"/>
              <w:widowControl w:val="false"/>
              <w:spacing w:lineRule="auto" w:line="360" w:before="0" w:after="0"/>
              <w:ind w:hanging="0" w:left="0"/>
              <w:jc w:val="both"/>
              <w:rPr>
                <w:rFonts w:eastAsia="Arial" w:cs="Arial"/>
                <w:color w:val="000000"/>
                <w:sz w:val="26"/>
                <w:szCs w:val="26"/>
              </w:rPr>
            </w:pPr>
            <w:r>
              <w:rPr>
                <w:rFonts w:eastAsia="Arial" w:cs="Arial"/>
                <w:color w:val="000000"/>
                <w:kern w:val="2"/>
                <w:sz w:val="26"/>
                <w:szCs w:val="26"/>
                <w:lang w:val="vi-VN" w:eastAsia="en-US" w:bidi="ar-SA"/>
              </w:rPr>
            </w:r>
          </w:p>
        </w:tc>
        <w:tc>
          <w:tcPr>
            <w:tcW w:w="2254" w:type="dxa"/>
            <w:tcBorders/>
          </w:tcPr>
          <w:p>
            <w:pPr>
              <w:pStyle w:val="Normal"/>
              <w:widowControl w:val="false"/>
              <w:spacing w:lineRule="auto" w:line="360" w:before="0" w:after="0"/>
              <w:ind w:hanging="0" w:left="0"/>
              <w:jc w:val="both"/>
              <w:rPr>
                <w:rFonts w:eastAsia="Arial" w:cs="Arial"/>
                <w:color w:val="000000"/>
                <w:sz w:val="26"/>
                <w:szCs w:val="26"/>
              </w:rPr>
            </w:pPr>
            <w:r>
              <w:rPr>
                <w:rFonts w:eastAsia="Arial" w:cs="Arial"/>
                <w:color w:val="000000"/>
                <w:kern w:val="2"/>
                <w:sz w:val="26"/>
                <w:szCs w:val="26"/>
                <w:lang w:val="vi-VN" w:eastAsia="en-US" w:bidi="ar-SA"/>
              </w:rPr>
            </w:r>
          </w:p>
        </w:tc>
        <w:tc>
          <w:tcPr>
            <w:tcW w:w="2253" w:type="dxa"/>
            <w:tcBorders/>
          </w:tcPr>
          <w:p>
            <w:pPr>
              <w:pStyle w:val="Normal"/>
              <w:widowControl w:val="false"/>
              <w:spacing w:lineRule="auto" w:line="360" w:before="0" w:after="0"/>
              <w:ind w:hanging="0" w:left="0"/>
              <w:jc w:val="both"/>
              <w:rPr>
                <w:rFonts w:eastAsia="Arial" w:cs="Arial"/>
                <w:color w:val="000000"/>
                <w:sz w:val="26"/>
                <w:szCs w:val="26"/>
              </w:rPr>
            </w:pPr>
            <w:r>
              <w:rPr>
                <w:rFonts w:eastAsia="Arial" w:cs="Arial"/>
                <w:color w:val="000000"/>
                <w:kern w:val="2"/>
                <w:sz w:val="26"/>
                <w:szCs w:val="26"/>
                <w:lang w:val="vi-VN" w:eastAsia="en-US" w:bidi="ar-SA"/>
              </w:rPr>
            </w:r>
          </w:p>
        </w:tc>
      </w:tr>
      <w:tr>
        <w:trPr>
          <w:trHeight w:val="642" w:hRule="atLeast"/>
        </w:trPr>
        <w:tc>
          <w:tcPr>
            <w:tcW w:w="2254" w:type="dxa"/>
            <w:tcBorders/>
          </w:tcPr>
          <w:p>
            <w:pPr>
              <w:pStyle w:val="Normal"/>
              <w:widowControl w:val="false"/>
              <w:spacing w:lineRule="auto" w:line="360" w:before="0" w:after="0"/>
              <w:ind w:hanging="0" w:left="0"/>
              <w:jc w:val="both"/>
              <w:rPr>
                <w:rFonts w:eastAsia="Arial" w:cs="Arial"/>
                <w:color w:val="000000"/>
                <w:sz w:val="26"/>
                <w:szCs w:val="26"/>
              </w:rPr>
            </w:pPr>
            <w:r>
              <w:rPr>
                <w:rFonts w:eastAsia="Arial" w:cs="Arial"/>
                <w:color w:val="000000"/>
                <w:kern w:val="2"/>
                <w:sz w:val="26"/>
                <w:szCs w:val="26"/>
                <w:lang w:val="vi-VN" w:eastAsia="en-US" w:bidi="ar-SA"/>
              </w:rPr>
            </w:r>
          </w:p>
        </w:tc>
        <w:tc>
          <w:tcPr>
            <w:tcW w:w="2254" w:type="dxa"/>
            <w:tcBorders/>
          </w:tcPr>
          <w:p>
            <w:pPr>
              <w:pStyle w:val="Normal"/>
              <w:widowControl w:val="false"/>
              <w:spacing w:lineRule="auto" w:line="360" w:before="0" w:after="0"/>
              <w:ind w:hanging="0" w:left="0"/>
              <w:jc w:val="both"/>
              <w:rPr>
                <w:rFonts w:eastAsia="Arial" w:cs="Arial"/>
                <w:color w:val="000000"/>
                <w:sz w:val="26"/>
                <w:szCs w:val="26"/>
              </w:rPr>
            </w:pPr>
            <w:r>
              <w:rPr>
                <w:rFonts w:eastAsia="Arial" w:cs="Arial"/>
                <w:color w:val="000000"/>
                <w:kern w:val="2"/>
                <w:sz w:val="26"/>
                <w:szCs w:val="26"/>
                <w:lang w:val="vi-VN" w:eastAsia="en-US" w:bidi="ar-SA"/>
              </w:rPr>
            </w:r>
          </w:p>
        </w:tc>
        <w:tc>
          <w:tcPr>
            <w:tcW w:w="2254" w:type="dxa"/>
            <w:tcBorders/>
          </w:tcPr>
          <w:p>
            <w:pPr>
              <w:pStyle w:val="Normal"/>
              <w:widowControl w:val="false"/>
              <w:spacing w:lineRule="auto" w:line="360" w:before="0" w:after="0"/>
              <w:ind w:hanging="0" w:left="0"/>
              <w:jc w:val="both"/>
              <w:rPr>
                <w:rFonts w:eastAsia="Arial" w:cs="Arial"/>
                <w:color w:val="000000"/>
                <w:sz w:val="26"/>
                <w:szCs w:val="26"/>
              </w:rPr>
            </w:pPr>
            <w:r>
              <w:rPr>
                <w:rFonts w:eastAsia="Arial" w:cs="Arial"/>
                <w:color w:val="000000"/>
                <w:kern w:val="2"/>
                <w:sz w:val="26"/>
                <w:szCs w:val="26"/>
                <w:lang w:val="vi-VN" w:eastAsia="en-US" w:bidi="ar-SA"/>
              </w:rPr>
            </w:r>
          </w:p>
        </w:tc>
        <w:tc>
          <w:tcPr>
            <w:tcW w:w="2253" w:type="dxa"/>
            <w:tcBorders/>
          </w:tcPr>
          <w:p>
            <w:pPr>
              <w:pStyle w:val="Normal"/>
              <w:widowControl w:val="false"/>
              <w:spacing w:lineRule="auto" w:line="360" w:before="0" w:after="0"/>
              <w:ind w:hanging="0" w:left="0"/>
              <w:jc w:val="both"/>
              <w:rPr>
                <w:rFonts w:eastAsia="Arial" w:cs="Arial"/>
                <w:color w:val="000000"/>
                <w:sz w:val="26"/>
                <w:szCs w:val="26"/>
              </w:rPr>
            </w:pPr>
            <w:r>
              <w:rPr>
                <w:rFonts w:eastAsia="Arial" w:cs="Arial"/>
                <w:color w:val="000000"/>
                <w:kern w:val="2"/>
                <w:sz w:val="26"/>
                <w:szCs w:val="26"/>
                <w:lang w:val="vi-VN" w:eastAsia="en-US" w:bidi="ar-SA"/>
              </w:rPr>
            </w:r>
          </w:p>
        </w:tc>
      </w:tr>
      <w:tr>
        <w:trPr>
          <w:trHeight w:val="642" w:hRule="atLeast"/>
        </w:trPr>
        <w:tc>
          <w:tcPr>
            <w:tcW w:w="2254" w:type="dxa"/>
            <w:tcBorders/>
          </w:tcPr>
          <w:p>
            <w:pPr>
              <w:pStyle w:val="Normal"/>
              <w:widowControl w:val="false"/>
              <w:spacing w:lineRule="auto" w:line="360" w:before="0" w:after="0"/>
              <w:ind w:hanging="0" w:left="0"/>
              <w:jc w:val="both"/>
              <w:rPr>
                <w:rFonts w:eastAsia="Arial" w:cs="Arial"/>
                <w:color w:val="000000"/>
                <w:sz w:val="26"/>
                <w:szCs w:val="26"/>
              </w:rPr>
            </w:pPr>
            <w:r>
              <w:rPr>
                <w:rFonts w:eastAsia="Arial" w:cs="Arial"/>
                <w:color w:val="000000"/>
                <w:kern w:val="2"/>
                <w:sz w:val="26"/>
                <w:szCs w:val="26"/>
                <w:lang w:val="vi-VN" w:eastAsia="en-US" w:bidi="ar-SA"/>
              </w:rPr>
            </w:r>
          </w:p>
        </w:tc>
        <w:tc>
          <w:tcPr>
            <w:tcW w:w="2254" w:type="dxa"/>
            <w:tcBorders/>
          </w:tcPr>
          <w:p>
            <w:pPr>
              <w:pStyle w:val="Normal"/>
              <w:widowControl w:val="false"/>
              <w:spacing w:lineRule="auto" w:line="360" w:before="0" w:after="0"/>
              <w:ind w:hanging="0" w:left="0"/>
              <w:jc w:val="both"/>
              <w:rPr>
                <w:rFonts w:eastAsia="Arial" w:cs="Arial"/>
                <w:color w:val="000000"/>
                <w:sz w:val="26"/>
                <w:szCs w:val="26"/>
              </w:rPr>
            </w:pPr>
            <w:r>
              <w:rPr>
                <w:rFonts w:eastAsia="Arial" w:cs="Arial"/>
                <w:color w:val="000000"/>
                <w:kern w:val="2"/>
                <w:sz w:val="26"/>
                <w:szCs w:val="26"/>
                <w:lang w:val="vi-VN" w:eastAsia="en-US" w:bidi="ar-SA"/>
              </w:rPr>
            </w:r>
          </w:p>
        </w:tc>
        <w:tc>
          <w:tcPr>
            <w:tcW w:w="2254" w:type="dxa"/>
            <w:tcBorders/>
          </w:tcPr>
          <w:p>
            <w:pPr>
              <w:pStyle w:val="Normal"/>
              <w:widowControl w:val="false"/>
              <w:spacing w:lineRule="auto" w:line="360" w:before="0" w:after="0"/>
              <w:ind w:hanging="0" w:left="0"/>
              <w:jc w:val="both"/>
              <w:rPr>
                <w:rFonts w:eastAsia="Arial" w:cs="Arial"/>
                <w:color w:val="000000"/>
                <w:sz w:val="26"/>
                <w:szCs w:val="26"/>
              </w:rPr>
            </w:pPr>
            <w:r>
              <w:rPr>
                <w:rFonts w:eastAsia="Arial" w:cs="Arial"/>
                <w:color w:val="000000"/>
                <w:kern w:val="2"/>
                <w:sz w:val="26"/>
                <w:szCs w:val="26"/>
                <w:lang w:val="vi-VN" w:eastAsia="en-US" w:bidi="ar-SA"/>
              </w:rPr>
            </w:r>
          </w:p>
        </w:tc>
        <w:tc>
          <w:tcPr>
            <w:tcW w:w="2253" w:type="dxa"/>
            <w:tcBorders/>
          </w:tcPr>
          <w:p>
            <w:pPr>
              <w:pStyle w:val="Normal"/>
              <w:widowControl w:val="false"/>
              <w:spacing w:lineRule="auto" w:line="360" w:before="0" w:after="0"/>
              <w:ind w:hanging="0" w:left="0"/>
              <w:jc w:val="both"/>
              <w:rPr>
                <w:rFonts w:eastAsia="Arial" w:cs="Arial"/>
                <w:color w:val="000000"/>
                <w:sz w:val="26"/>
                <w:szCs w:val="26"/>
              </w:rPr>
            </w:pPr>
            <w:r>
              <w:rPr>
                <w:rFonts w:eastAsia="Arial" w:cs="Arial"/>
                <w:color w:val="000000"/>
                <w:kern w:val="2"/>
                <w:sz w:val="26"/>
                <w:szCs w:val="26"/>
                <w:lang w:val="vi-VN" w:eastAsia="en-US" w:bidi="ar-SA"/>
              </w:rPr>
            </w:r>
          </w:p>
        </w:tc>
      </w:tr>
      <w:tr>
        <w:trPr>
          <w:trHeight w:val="642" w:hRule="atLeast"/>
        </w:trPr>
        <w:tc>
          <w:tcPr>
            <w:tcW w:w="2254" w:type="dxa"/>
            <w:tcBorders/>
          </w:tcPr>
          <w:p>
            <w:pPr>
              <w:pStyle w:val="Normal"/>
              <w:widowControl w:val="false"/>
              <w:spacing w:lineRule="auto" w:line="360" w:before="0" w:after="0"/>
              <w:ind w:hanging="0" w:left="0"/>
              <w:jc w:val="both"/>
              <w:rPr>
                <w:rFonts w:eastAsia="Arial" w:cs="Arial"/>
                <w:color w:val="000000"/>
                <w:sz w:val="26"/>
                <w:szCs w:val="26"/>
              </w:rPr>
            </w:pPr>
            <w:r>
              <w:rPr>
                <w:rFonts w:eastAsia="Arial" w:cs="Arial"/>
                <w:color w:val="000000"/>
                <w:kern w:val="2"/>
                <w:sz w:val="26"/>
                <w:szCs w:val="26"/>
                <w:lang w:val="vi-VN" w:eastAsia="en-US" w:bidi="ar-SA"/>
              </w:rPr>
            </w:r>
          </w:p>
        </w:tc>
        <w:tc>
          <w:tcPr>
            <w:tcW w:w="2254" w:type="dxa"/>
            <w:tcBorders/>
          </w:tcPr>
          <w:p>
            <w:pPr>
              <w:pStyle w:val="Normal"/>
              <w:widowControl w:val="false"/>
              <w:spacing w:lineRule="auto" w:line="360" w:before="0" w:after="0"/>
              <w:ind w:hanging="0" w:left="0"/>
              <w:jc w:val="both"/>
              <w:rPr>
                <w:rFonts w:eastAsia="Arial" w:cs="Arial"/>
                <w:color w:val="000000"/>
                <w:sz w:val="26"/>
                <w:szCs w:val="26"/>
              </w:rPr>
            </w:pPr>
            <w:r>
              <w:rPr>
                <w:rFonts w:eastAsia="Arial" w:cs="Arial"/>
                <w:color w:val="000000"/>
                <w:kern w:val="2"/>
                <w:sz w:val="26"/>
                <w:szCs w:val="26"/>
                <w:lang w:val="vi-VN" w:eastAsia="en-US" w:bidi="ar-SA"/>
              </w:rPr>
            </w:r>
          </w:p>
        </w:tc>
        <w:tc>
          <w:tcPr>
            <w:tcW w:w="2254" w:type="dxa"/>
            <w:tcBorders/>
          </w:tcPr>
          <w:p>
            <w:pPr>
              <w:pStyle w:val="Normal"/>
              <w:widowControl w:val="false"/>
              <w:spacing w:lineRule="auto" w:line="360" w:before="0" w:after="0"/>
              <w:ind w:hanging="0" w:left="0"/>
              <w:jc w:val="both"/>
              <w:rPr>
                <w:rFonts w:eastAsia="Arial" w:cs="Arial"/>
                <w:color w:val="000000"/>
                <w:sz w:val="26"/>
                <w:szCs w:val="26"/>
              </w:rPr>
            </w:pPr>
            <w:r>
              <w:rPr>
                <w:rFonts w:eastAsia="Arial" w:cs="Arial"/>
                <w:color w:val="000000"/>
                <w:kern w:val="2"/>
                <w:sz w:val="26"/>
                <w:szCs w:val="26"/>
                <w:lang w:val="vi-VN" w:eastAsia="en-US" w:bidi="ar-SA"/>
              </w:rPr>
            </w:r>
          </w:p>
        </w:tc>
        <w:tc>
          <w:tcPr>
            <w:tcW w:w="2253" w:type="dxa"/>
            <w:tcBorders/>
          </w:tcPr>
          <w:p>
            <w:pPr>
              <w:pStyle w:val="Normal"/>
              <w:widowControl w:val="false"/>
              <w:spacing w:lineRule="auto" w:line="360" w:before="0" w:after="0"/>
              <w:ind w:hanging="0" w:left="0"/>
              <w:jc w:val="both"/>
              <w:rPr>
                <w:rFonts w:eastAsia="Arial" w:cs="Arial"/>
                <w:color w:val="000000"/>
                <w:sz w:val="26"/>
                <w:szCs w:val="26"/>
              </w:rPr>
            </w:pPr>
            <w:r>
              <w:rPr>
                <w:rFonts w:eastAsia="Arial" w:cs="Arial"/>
                <w:color w:val="000000"/>
                <w:kern w:val="2"/>
                <w:sz w:val="26"/>
                <w:szCs w:val="26"/>
                <w:lang w:val="vi-VN" w:eastAsia="en-US" w:bidi="ar-SA"/>
              </w:rPr>
            </w:r>
          </w:p>
        </w:tc>
      </w:tr>
      <w:tr>
        <w:trPr>
          <w:trHeight w:val="642" w:hRule="atLeast"/>
        </w:trPr>
        <w:tc>
          <w:tcPr>
            <w:tcW w:w="2254" w:type="dxa"/>
            <w:tcBorders/>
          </w:tcPr>
          <w:p>
            <w:pPr>
              <w:pStyle w:val="Normal"/>
              <w:widowControl w:val="false"/>
              <w:spacing w:lineRule="auto" w:line="360" w:before="0" w:after="0"/>
              <w:ind w:hanging="0" w:left="0"/>
              <w:jc w:val="both"/>
              <w:rPr>
                <w:rFonts w:eastAsia="Arial" w:cs="Arial"/>
                <w:color w:val="000000"/>
                <w:sz w:val="26"/>
                <w:szCs w:val="26"/>
              </w:rPr>
            </w:pPr>
            <w:r>
              <w:rPr>
                <w:rFonts w:eastAsia="Arial" w:cs="Arial"/>
                <w:color w:val="000000"/>
                <w:kern w:val="2"/>
                <w:sz w:val="26"/>
                <w:szCs w:val="26"/>
                <w:lang w:val="vi-VN" w:eastAsia="en-US" w:bidi="ar-SA"/>
              </w:rPr>
            </w:r>
          </w:p>
        </w:tc>
        <w:tc>
          <w:tcPr>
            <w:tcW w:w="2254" w:type="dxa"/>
            <w:tcBorders/>
          </w:tcPr>
          <w:p>
            <w:pPr>
              <w:pStyle w:val="Normal"/>
              <w:widowControl w:val="false"/>
              <w:spacing w:lineRule="auto" w:line="360" w:before="0" w:after="0"/>
              <w:ind w:hanging="0" w:left="0"/>
              <w:jc w:val="both"/>
              <w:rPr>
                <w:rFonts w:eastAsia="Arial" w:cs="Arial"/>
                <w:color w:val="000000"/>
                <w:sz w:val="26"/>
                <w:szCs w:val="26"/>
              </w:rPr>
            </w:pPr>
            <w:r>
              <w:rPr>
                <w:rFonts w:eastAsia="Arial" w:cs="Arial"/>
                <w:color w:val="000000"/>
                <w:kern w:val="2"/>
                <w:sz w:val="26"/>
                <w:szCs w:val="26"/>
                <w:lang w:val="vi-VN" w:eastAsia="en-US" w:bidi="ar-SA"/>
              </w:rPr>
            </w:r>
          </w:p>
        </w:tc>
        <w:tc>
          <w:tcPr>
            <w:tcW w:w="2254" w:type="dxa"/>
            <w:tcBorders/>
          </w:tcPr>
          <w:p>
            <w:pPr>
              <w:pStyle w:val="Normal"/>
              <w:widowControl w:val="false"/>
              <w:spacing w:lineRule="auto" w:line="360" w:before="0" w:after="0"/>
              <w:ind w:hanging="0" w:left="0"/>
              <w:jc w:val="both"/>
              <w:rPr>
                <w:rFonts w:eastAsia="Arial" w:cs="Arial"/>
                <w:color w:val="000000"/>
                <w:sz w:val="26"/>
                <w:szCs w:val="26"/>
              </w:rPr>
            </w:pPr>
            <w:r>
              <w:rPr>
                <w:rFonts w:eastAsia="Arial" w:cs="Arial"/>
                <w:color w:val="000000"/>
                <w:kern w:val="2"/>
                <w:sz w:val="26"/>
                <w:szCs w:val="26"/>
                <w:lang w:val="vi-VN" w:eastAsia="en-US" w:bidi="ar-SA"/>
              </w:rPr>
            </w:r>
          </w:p>
        </w:tc>
        <w:tc>
          <w:tcPr>
            <w:tcW w:w="2253" w:type="dxa"/>
            <w:tcBorders/>
          </w:tcPr>
          <w:p>
            <w:pPr>
              <w:pStyle w:val="Normal"/>
              <w:widowControl w:val="false"/>
              <w:spacing w:lineRule="auto" w:line="360" w:before="0" w:after="0"/>
              <w:ind w:hanging="0" w:left="0" w:right="-161"/>
              <w:jc w:val="both"/>
              <w:rPr>
                <w:rFonts w:eastAsia="Arial" w:cs="Arial"/>
                <w:color w:val="000000"/>
                <w:sz w:val="26"/>
                <w:szCs w:val="26"/>
              </w:rPr>
            </w:pPr>
            <w:r>
              <w:rPr>
                <w:rFonts w:eastAsia="Arial" w:cs="Arial"/>
                <w:color w:val="000000"/>
                <w:kern w:val="2"/>
                <w:sz w:val="26"/>
                <w:szCs w:val="26"/>
                <w:lang w:val="vi-VN" w:eastAsia="en-US" w:bidi="ar-SA"/>
              </w:rPr>
            </w:r>
          </w:p>
        </w:tc>
      </w:tr>
    </w:tbl>
    <w:p>
      <w:pPr>
        <w:pStyle w:val="Normal"/>
        <w:widowControl w:val="false"/>
        <w:spacing w:lineRule="auto" w:line="264"/>
        <w:ind w:hanging="0" w:left="0"/>
        <w:jc w:val="both"/>
        <w:rPr>
          <w:rFonts w:cs="Arial"/>
          <w:b/>
          <w:bCs/>
        </w:rPr>
      </w:pPr>
      <w:r>
        <w:rPr>
          <w:rFonts w:cs="Arial"/>
          <w:b/>
          <w:bCs/>
        </w:rPr>
      </w:r>
    </w:p>
    <w:p>
      <w:pPr>
        <w:pStyle w:val="Normal"/>
        <w:widowControl w:val="false"/>
        <w:jc w:val="both"/>
        <w:rPr>
          <w:rFonts w:cs="Arial"/>
          <w:b/>
          <w:bCs/>
        </w:rPr>
      </w:pPr>
      <w:r>
        <w:rPr>
          <w:rFonts w:cs="Arial"/>
          <w:b/>
          <w:bCs/>
        </w:rPr>
      </w:r>
    </w:p>
    <w:sdt>
      <w:sdtPr>
        <w:docPartObj>
          <w:docPartGallery w:val="Table of Contents"/>
          <w:docPartUnique w:val="true"/>
        </w:docPartObj>
      </w:sdtPr>
      <w:sdtContent>
        <w:p>
          <w:pPr>
            <w:pStyle w:val="TOCHeading"/>
            <w:keepNext w:val="false"/>
            <w:keepLines w:val="false"/>
            <w:widowControl w:val="false"/>
            <w:spacing w:before="0" w:after="0"/>
            <w:jc w:val="center"/>
            <w:rPr>
              <w:rFonts w:ascii="Arial" w:hAnsi="Arial" w:cs="Arial"/>
            </w:rPr>
          </w:pPr>
          <w:r>
            <w:br w:type="page"/>
          </w:r>
          <w:r>
            <w:rPr>
              <w:rFonts w:cs="Arial" w:ascii="Arial" w:hAnsi="Arial"/>
            </w:rPr>
            <w:t>Mục lục</w:t>
          </w:r>
        </w:p>
        <w:p>
          <w:pPr>
            <w:pStyle w:val="TOC1"/>
            <w:widowControl w:val="false"/>
            <w:tabs>
              <w:tab w:val="clear" w:pos="720"/>
              <w:tab w:val="left" w:pos="480" w:leader="none"/>
              <w:tab w:val="right" w:pos="9395" w:leader="dot"/>
            </w:tabs>
            <w:spacing w:lineRule="auto" w:line="360" w:before="0" w:after="120"/>
            <w:rPr/>
          </w:pPr>
          <w:r>
            <w:fldChar w:fldCharType="begin"/>
          </w:r>
          <w:r>
            <w:rPr>
              <w:webHidden/>
              <w:rStyle w:val="IndexLink"/>
              <w:b/>
              <w:bCs/>
              <w:rFonts w:cs="Arial"/>
            </w:rPr>
            <w:instrText xml:space="preserve"> TOC \z \o "1-3" \u \h</w:instrText>
          </w:r>
          <w:r>
            <w:rPr>
              <w:webHidden/>
              <w:rStyle w:val="IndexLink"/>
              <w:b/>
              <w:bCs/>
              <w:rFonts w:cs="Arial"/>
            </w:rPr>
            <w:fldChar w:fldCharType="separate"/>
          </w:r>
          <w:hyperlink w:anchor="_Toc196120997">
            <w:r>
              <w:rPr>
                <w:webHidden/>
                <w:rStyle w:val="IndexLink"/>
                <w:rFonts w:cs="Arial"/>
                <w:b/>
                <w:bCs/>
              </w:rPr>
              <w:t>I.</w:t>
            </w:r>
            <w:r>
              <w:rPr>
                <w:rStyle w:val="IndexLink"/>
              </w:rPr>
              <w:tab/>
            </w:r>
            <w:r>
              <w:rPr>
                <w:rStyle w:val="IndexLink"/>
                <w:rFonts w:cs="Arial"/>
                <w:b/>
                <w:bCs/>
              </w:rPr>
              <w:t>Thông tin chung về dự án</w:t>
            </w:r>
            <w:r>
              <w:rPr>
                <w:webHidden/>
              </w:rPr>
              <w:fldChar w:fldCharType="begin"/>
            </w:r>
            <w:r>
              <w:rPr>
                <w:webHidden/>
              </w:rPr>
              <w:instrText xml:space="preserve">PAGEREF _Toc196120997 \h</w:instrText>
            </w:r>
            <w:r>
              <w:rPr>
                <w:webHidden/>
              </w:rPr>
              <w:fldChar w:fldCharType="separate"/>
            </w:r>
            <w:r>
              <w:rPr>
                <w:rStyle w:val="IndexLink"/>
                <w:vanish w:val="false"/>
              </w:rPr>
              <w:tab/>
              <w:t>3</w:t>
            </w:r>
            <w:r>
              <w:rPr>
                <w:webHidden/>
              </w:rPr>
              <w:fldChar w:fldCharType="end"/>
            </w:r>
          </w:hyperlink>
        </w:p>
        <w:p>
          <w:pPr>
            <w:pStyle w:val="TOC1"/>
            <w:widowControl w:val="false"/>
            <w:tabs>
              <w:tab w:val="clear" w:pos="720"/>
              <w:tab w:val="left" w:pos="480" w:leader="none"/>
              <w:tab w:val="right" w:pos="9395" w:leader="dot"/>
            </w:tabs>
            <w:spacing w:lineRule="auto" w:line="360" w:before="0" w:after="120"/>
            <w:rPr/>
          </w:pPr>
          <w:hyperlink w:anchor="_Toc196120998">
            <w:r>
              <w:rPr>
                <w:webHidden/>
                <w:rStyle w:val="IndexLink"/>
                <w:rFonts w:cs="Arial"/>
                <w:b/>
                <w:bCs/>
              </w:rPr>
              <w:t>II.</w:t>
            </w:r>
            <w:r>
              <w:rPr>
                <w:rStyle w:val="IndexLink"/>
              </w:rPr>
              <w:tab/>
            </w:r>
            <w:r>
              <w:rPr>
                <w:rStyle w:val="IndexLink"/>
                <w:rFonts w:cs="Arial"/>
                <w:b/>
                <w:bCs/>
              </w:rPr>
              <w:t>Mục tiêu khảo sát</w:t>
            </w:r>
            <w:r>
              <w:rPr>
                <w:webHidden/>
              </w:rPr>
              <w:fldChar w:fldCharType="begin"/>
            </w:r>
            <w:r>
              <w:rPr>
                <w:webHidden/>
              </w:rPr>
              <w:instrText xml:space="preserve">PAGEREF _Toc196120998 \h</w:instrText>
            </w:r>
            <w:r>
              <w:rPr>
                <w:webHidden/>
              </w:rPr>
              <w:fldChar w:fldCharType="separate"/>
            </w:r>
            <w:r>
              <w:rPr>
                <w:rStyle w:val="IndexLink"/>
                <w:vanish w:val="false"/>
              </w:rPr>
              <w:tab/>
              <w:t>3</w:t>
            </w:r>
            <w:r>
              <w:rPr>
                <w:webHidden/>
              </w:rPr>
              <w:fldChar w:fldCharType="end"/>
            </w:r>
          </w:hyperlink>
        </w:p>
        <w:p>
          <w:pPr>
            <w:pStyle w:val="TOC1"/>
            <w:widowControl w:val="false"/>
            <w:tabs>
              <w:tab w:val="left" w:pos="720" w:leader="none"/>
              <w:tab w:val="right" w:pos="9395" w:leader="dot"/>
            </w:tabs>
            <w:spacing w:lineRule="auto" w:line="360" w:before="0" w:after="120"/>
            <w:rPr/>
          </w:pPr>
          <w:hyperlink w:anchor="_Toc196120999">
            <w:r>
              <w:rPr>
                <w:webHidden/>
                <w:rStyle w:val="IndexLink"/>
                <w:rFonts w:cs="Arial"/>
                <w:b/>
                <w:bCs/>
              </w:rPr>
              <w:t>III.</w:t>
            </w:r>
            <w:r>
              <w:rPr>
                <w:rStyle w:val="IndexLink"/>
              </w:rPr>
              <w:tab/>
            </w:r>
            <w:r>
              <w:rPr>
                <w:rStyle w:val="IndexLink"/>
                <w:rFonts w:cs="Arial"/>
                <w:b/>
                <w:bCs/>
              </w:rPr>
              <w:t>Nội dung khảo sát</w:t>
            </w:r>
            <w:r>
              <w:rPr>
                <w:webHidden/>
              </w:rPr>
              <w:fldChar w:fldCharType="begin"/>
            </w:r>
            <w:r>
              <w:rPr>
                <w:webHidden/>
              </w:rPr>
              <w:instrText xml:space="preserve">PAGEREF _Toc196120999 \h</w:instrText>
            </w:r>
            <w:r>
              <w:rPr>
                <w:webHidden/>
              </w:rPr>
              <w:fldChar w:fldCharType="separate"/>
            </w:r>
            <w:r>
              <w:rPr>
                <w:rStyle w:val="IndexLink"/>
                <w:vanish w:val="false"/>
              </w:rPr>
              <w:tab/>
              <w:t>3</w:t>
            </w:r>
            <w:r>
              <w:rPr>
                <w:webHidden/>
              </w:rPr>
              <w:fldChar w:fldCharType="end"/>
            </w:r>
          </w:hyperlink>
        </w:p>
        <w:p>
          <w:pPr>
            <w:pStyle w:val="TOC1"/>
            <w:widowControl w:val="false"/>
            <w:tabs>
              <w:tab w:val="left" w:pos="720" w:leader="none"/>
              <w:tab w:val="right" w:pos="9395" w:leader="dot"/>
            </w:tabs>
            <w:spacing w:lineRule="auto" w:line="360" w:before="0" w:after="120"/>
            <w:rPr/>
          </w:pPr>
          <w:hyperlink w:anchor="_Toc196121000">
            <w:r>
              <w:rPr>
                <w:webHidden/>
                <w:rStyle w:val="IndexLink"/>
                <w:rFonts w:cs="Arial"/>
                <w:b/>
                <w:bCs/>
              </w:rPr>
              <w:t>IV.</w:t>
            </w:r>
            <w:r>
              <w:rPr>
                <w:rStyle w:val="IndexLink"/>
              </w:rPr>
              <w:tab/>
            </w:r>
            <w:r>
              <w:rPr>
                <w:rStyle w:val="IndexLink"/>
                <w:rFonts w:cs="Arial"/>
                <w:b/>
                <w:bCs/>
              </w:rPr>
              <w:t>Bảng câu hỏi theo từng nội dung khảo sát</w:t>
            </w:r>
            <w:r>
              <w:rPr>
                <w:webHidden/>
              </w:rPr>
              <w:fldChar w:fldCharType="begin"/>
            </w:r>
            <w:r>
              <w:rPr>
                <w:webHidden/>
              </w:rPr>
              <w:instrText xml:space="preserve">PAGEREF _Toc196121000 \h</w:instrText>
            </w:r>
            <w:r>
              <w:rPr>
                <w:webHidden/>
              </w:rPr>
              <w:fldChar w:fldCharType="separate"/>
            </w:r>
            <w:r>
              <w:rPr>
                <w:rStyle w:val="IndexLink"/>
                <w:vanish w:val="false"/>
              </w:rPr>
              <w:tab/>
              <w:t>3</w:t>
            </w:r>
            <w:r>
              <w:rPr>
                <w:webHidden/>
              </w:rPr>
              <w:fldChar w:fldCharType="end"/>
            </w:r>
          </w:hyperlink>
        </w:p>
        <w:p>
          <w:pPr>
            <w:pStyle w:val="TOC2"/>
            <w:widowControl w:val="false"/>
            <w:tabs>
              <w:tab w:val="left" w:pos="720" w:leader="none"/>
              <w:tab w:val="right" w:pos="9395" w:leader="dot"/>
            </w:tabs>
            <w:spacing w:lineRule="auto" w:line="360" w:before="0" w:after="120"/>
            <w:rPr/>
          </w:pPr>
          <w:hyperlink w:anchor="_Toc196121001">
            <w:r>
              <w:rPr>
                <w:webHidden/>
                <w:rStyle w:val="IndexLink"/>
                <w:rFonts w:cs="Arial"/>
                <w:b/>
                <w:bCs/>
              </w:rPr>
              <w:t>1.</w:t>
            </w:r>
            <w:r>
              <w:rPr>
                <w:rStyle w:val="IndexLink"/>
              </w:rPr>
              <w:tab/>
            </w:r>
            <w:r>
              <w:rPr>
                <w:rStyle w:val="IndexLink"/>
                <w:rFonts w:cs="Arial"/>
                <w:b/>
                <w:bCs/>
              </w:rPr>
              <w:t>Về hạ tầng công nghệ thông tin</w:t>
            </w:r>
            <w:r>
              <w:rPr>
                <w:webHidden/>
              </w:rPr>
              <w:fldChar w:fldCharType="begin"/>
            </w:r>
            <w:r>
              <w:rPr>
                <w:webHidden/>
              </w:rPr>
              <w:instrText xml:space="preserve">PAGEREF _Toc196121001 \h</w:instrText>
            </w:r>
            <w:r>
              <w:rPr>
                <w:webHidden/>
              </w:rPr>
              <w:fldChar w:fldCharType="separate"/>
            </w:r>
            <w:r>
              <w:rPr>
                <w:rStyle w:val="IndexLink"/>
                <w:vanish w:val="false"/>
              </w:rPr>
              <w:tab/>
              <w:t>3</w:t>
            </w:r>
            <w:r>
              <w:rPr>
                <w:webHidden/>
              </w:rPr>
              <w:fldChar w:fldCharType="end"/>
            </w:r>
          </w:hyperlink>
        </w:p>
        <w:p>
          <w:pPr>
            <w:pStyle w:val="TOC2"/>
            <w:widowControl w:val="false"/>
            <w:tabs>
              <w:tab w:val="left" w:pos="720" w:leader="none"/>
              <w:tab w:val="right" w:pos="9395" w:leader="dot"/>
            </w:tabs>
            <w:spacing w:lineRule="auto" w:line="360" w:before="0" w:after="120"/>
            <w:rPr/>
          </w:pPr>
          <w:hyperlink w:anchor="_Toc196121002">
            <w:r>
              <w:rPr>
                <w:webHidden/>
                <w:rStyle w:val="IndexLink"/>
                <w:rFonts w:cs="Arial"/>
                <w:b/>
                <w:bCs/>
              </w:rPr>
              <w:t>2.</w:t>
            </w:r>
            <w:r>
              <w:rPr>
                <w:rStyle w:val="IndexLink"/>
              </w:rPr>
              <w:tab/>
            </w:r>
            <w:r>
              <w:rPr>
                <w:rStyle w:val="IndexLink"/>
                <w:rFonts w:cs="Arial"/>
                <w:b/>
                <w:bCs/>
              </w:rPr>
              <w:t>Về kiến trúc tổng thể hệ thống công nghệ thông tin của Trường</w:t>
            </w:r>
            <w:r>
              <w:rPr>
                <w:webHidden/>
              </w:rPr>
              <w:fldChar w:fldCharType="begin"/>
            </w:r>
            <w:r>
              <w:rPr>
                <w:webHidden/>
              </w:rPr>
              <w:instrText xml:space="preserve">PAGEREF _Toc196121002 \h</w:instrText>
            </w:r>
            <w:r>
              <w:rPr>
                <w:webHidden/>
              </w:rPr>
              <w:fldChar w:fldCharType="separate"/>
            </w:r>
            <w:r>
              <w:rPr>
                <w:rStyle w:val="IndexLink"/>
                <w:vanish w:val="false"/>
              </w:rPr>
              <w:tab/>
              <w:t>6</w:t>
            </w:r>
            <w:r>
              <w:rPr>
                <w:webHidden/>
              </w:rPr>
              <w:fldChar w:fldCharType="end"/>
            </w:r>
          </w:hyperlink>
        </w:p>
        <w:p>
          <w:pPr>
            <w:pStyle w:val="TOC2"/>
            <w:widowControl w:val="false"/>
            <w:tabs>
              <w:tab w:val="left" w:pos="720" w:leader="none"/>
              <w:tab w:val="right" w:pos="9395" w:leader="dot"/>
            </w:tabs>
            <w:spacing w:lineRule="auto" w:line="360" w:before="0" w:after="120"/>
            <w:rPr/>
          </w:pPr>
          <w:hyperlink w:anchor="_Toc196121003">
            <w:r>
              <w:rPr>
                <w:webHidden/>
                <w:rStyle w:val="IndexLink"/>
                <w:rFonts w:cs="Arial"/>
                <w:b/>
                <w:bCs/>
              </w:rPr>
              <w:t>3.</w:t>
            </w:r>
            <w:r>
              <w:rPr>
                <w:rStyle w:val="IndexLink"/>
              </w:rPr>
              <w:tab/>
            </w:r>
            <w:r>
              <w:rPr>
                <w:rStyle w:val="IndexLink"/>
                <w:rFonts w:cs="Arial"/>
                <w:b/>
                <w:bCs/>
              </w:rPr>
              <w:t>Về hệ thống phần mềm đang dùng của trường</w:t>
            </w:r>
            <w:r>
              <w:rPr>
                <w:webHidden/>
              </w:rPr>
              <w:fldChar w:fldCharType="begin"/>
            </w:r>
            <w:r>
              <w:rPr>
                <w:webHidden/>
              </w:rPr>
              <w:instrText xml:space="preserve">PAGEREF _Toc196121003 \h</w:instrText>
            </w:r>
            <w:r>
              <w:rPr>
                <w:webHidden/>
              </w:rPr>
              <w:fldChar w:fldCharType="separate"/>
            </w:r>
            <w:r>
              <w:rPr>
                <w:rStyle w:val="IndexLink"/>
                <w:vanish w:val="false"/>
              </w:rPr>
              <w:tab/>
              <w:t>8</w:t>
            </w:r>
            <w:r>
              <w:rPr>
                <w:webHidden/>
              </w:rPr>
              <w:fldChar w:fldCharType="end"/>
            </w:r>
          </w:hyperlink>
        </w:p>
        <w:p>
          <w:pPr>
            <w:pStyle w:val="TOC2"/>
            <w:widowControl w:val="false"/>
            <w:tabs>
              <w:tab w:val="left" w:pos="720" w:leader="none"/>
              <w:tab w:val="right" w:pos="9395" w:leader="dot"/>
            </w:tabs>
            <w:spacing w:lineRule="auto" w:line="360" w:before="0" w:after="120"/>
            <w:rPr/>
          </w:pPr>
          <w:hyperlink w:anchor="_Toc196121004">
            <w:r>
              <w:rPr>
                <w:webHidden/>
                <w:rStyle w:val="IndexLink"/>
                <w:rFonts w:cs="Arial"/>
                <w:b/>
                <w:bCs/>
              </w:rPr>
              <w:t>4.</w:t>
            </w:r>
            <w:r>
              <w:rPr>
                <w:rStyle w:val="IndexLink"/>
              </w:rPr>
              <w:tab/>
            </w:r>
            <w:r>
              <w:rPr>
                <w:rStyle w:val="IndexLink"/>
                <w:rFonts w:cs="Arial"/>
                <w:b/>
                <w:bCs/>
              </w:rPr>
              <w:t>Về quy định, chính sách của trường liên quan tới Chuyển đổi số</w:t>
            </w:r>
            <w:r>
              <w:rPr>
                <w:webHidden/>
              </w:rPr>
              <w:fldChar w:fldCharType="begin"/>
            </w:r>
            <w:r>
              <w:rPr>
                <w:webHidden/>
              </w:rPr>
              <w:instrText xml:space="preserve">PAGEREF _Toc196121004 \h</w:instrText>
            </w:r>
            <w:r>
              <w:rPr>
                <w:webHidden/>
              </w:rPr>
              <w:fldChar w:fldCharType="separate"/>
            </w:r>
            <w:r>
              <w:rPr>
                <w:rStyle w:val="IndexLink"/>
                <w:vanish w:val="false"/>
              </w:rPr>
              <w:tab/>
              <w:t>3</w:t>
            </w:r>
            <w:r>
              <w:rPr>
                <w:webHidden/>
              </w:rPr>
              <w:fldChar w:fldCharType="end"/>
            </w:r>
          </w:hyperlink>
        </w:p>
        <w:p>
          <w:pPr>
            <w:pStyle w:val="TOC2"/>
            <w:widowControl w:val="false"/>
            <w:tabs>
              <w:tab w:val="left" w:pos="720" w:leader="none"/>
              <w:tab w:val="right" w:pos="9395" w:leader="dot"/>
            </w:tabs>
            <w:spacing w:lineRule="auto" w:line="360" w:before="0" w:after="120"/>
            <w:rPr/>
          </w:pPr>
          <w:hyperlink w:anchor="_Toc196121005">
            <w:r>
              <w:rPr>
                <w:webHidden/>
                <w:rStyle w:val="IndexLink"/>
                <w:rFonts w:cs="Arial"/>
                <w:b/>
                <w:bCs/>
              </w:rPr>
              <w:t>5.</w:t>
            </w:r>
            <w:r>
              <w:rPr>
                <w:rStyle w:val="IndexLink"/>
              </w:rPr>
              <w:tab/>
            </w:r>
            <w:r>
              <w:rPr>
                <w:rStyle w:val="IndexLink"/>
                <w:rFonts w:cs="Arial"/>
                <w:b/>
                <w:bCs/>
              </w:rPr>
              <w:t>Về nguồn nhân lực thực hiện chuyển đổi số của trường</w:t>
            </w:r>
            <w:r>
              <w:rPr>
                <w:webHidden/>
              </w:rPr>
              <w:fldChar w:fldCharType="begin"/>
            </w:r>
            <w:r>
              <w:rPr>
                <w:webHidden/>
              </w:rPr>
              <w:instrText xml:space="preserve">PAGEREF _Toc196121005 \h</w:instrText>
            </w:r>
            <w:r>
              <w:rPr>
                <w:webHidden/>
              </w:rPr>
              <w:fldChar w:fldCharType="separate"/>
            </w:r>
            <w:r>
              <w:rPr>
                <w:rStyle w:val="IndexLink"/>
                <w:vanish w:val="false"/>
              </w:rPr>
              <w:tab/>
              <w:t>4</w:t>
            </w:r>
            <w:r>
              <w:rPr>
                <w:webHidden/>
              </w:rPr>
              <w:fldChar w:fldCharType="end"/>
            </w:r>
          </w:hyperlink>
        </w:p>
        <w:p>
          <w:pPr>
            <w:pStyle w:val="TOC2"/>
            <w:widowControl w:val="false"/>
            <w:tabs>
              <w:tab w:val="left" w:pos="720" w:leader="none"/>
              <w:tab w:val="right" w:pos="9395" w:leader="dot"/>
            </w:tabs>
            <w:spacing w:lineRule="auto" w:line="360" w:before="0" w:after="120"/>
            <w:rPr/>
          </w:pPr>
          <w:hyperlink w:anchor="_Toc196121006">
            <w:r>
              <w:rPr>
                <w:webHidden/>
                <w:rStyle w:val="IndexLink"/>
                <w:rFonts w:cs="Arial"/>
                <w:b/>
                <w:bCs/>
              </w:rPr>
              <w:t>6.</w:t>
            </w:r>
            <w:r>
              <w:rPr>
                <w:rStyle w:val="IndexLink"/>
              </w:rPr>
              <w:tab/>
            </w:r>
            <w:r>
              <w:rPr>
                <w:rStyle w:val="IndexLink"/>
                <w:rFonts w:cs="Arial"/>
                <w:b/>
                <w:bCs/>
              </w:rPr>
              <w:t>Về nguồn lực tài chính</w:t>
            </w:r>
            <w:r>
              <w:rPr>
                <w:webHidden/>
              </w:rPr>
              <w:fldChar w:fldCharType="begin"/>
            </w:r>
            <w:r>
              <w:rPr>
                <w:webHidden/>
              </w:rPr>
              <w:instrText xml:space="preserve">PAGEREF _Toc196121006 \h</w:instrText>
            </w:r>
            <w:r>
              <w:rPr>
                <w:webHidden/>
              </w:rPr>
              <w:fldChar w:fldCharType="separate"/>
            </w:r>
            <w:r>
              <w:rPr>
                <w:rStyle w:val="IndexLink"/>
                <w:vanish w:val="false"/>
              </w:rPr>
              <w:tab/>
              <w:t>8</w:t>
            </w:r>
            <w:r>
              <w:rPr>
                <w:webHidden/>
              </w:rPr>
              <w:fldChar w:fldCharType="end"/>
            </w:r>
          </w:hyperlink>
        </w:p>
        <w:p>
          <w:pPr>
            <w:pStyle w:val="Normal"/>
            <w:widowControl w:val="false"/>
            <w:jc w:val="both"/>
            <w:rPr/>
          </w:pPr>
          <w:r>
            <w:rPr/>
          </w:r>
          <w:r>
            <w:rPr/>
            <w:fldChar w:fldCharType="end"/>
          </w:r>
        </w:p>
      </w:sdtContent>
    </w:sdt>
    <w:p>
      <w:pPr>
        <w:pStyle w:val="Normal"/>
        <w:widowControl w:val="false"/>
        <w:spacing w:lineRule="auto" w:line="264"/>
        <w:ind w:hanging="0" w:left="0"/>
        <w:jc w:val="both"/>
        <w:rPr>
          <w:rFonts w:cs="Arial"/>
          <w:b/>
          <w:bCs/>
        </w:rPr>
      </w:pPr>
      <w:r>
        <w:rPr>
          <w:rFonts w:cs="Arial"/>
          <w:b/>
          <w:bCs/>
        </w:rPr>
      </w:r>
    </w:p>
    <w:p>
      <w:pPr>
        <w:pStyle w:val="Normal"/>
        <w:widowControl w:val="false"/>
        <w:rPr>
          <w:rFonts w:cs="Arial"/>
          <w:b/>
          <w:bCs/>
        </w:rPr>
      </w:pPr>
      <w:r>
        <w:rPr>
          <w:rFonts w:cs="Arial"/>
          <w:b/>
          <w:bCs/>
        </w:rPr>
      </w:r>
      <w:bookmarkStart w:id="0" w:name="_Toc196120997"/>
      <w:bookmarkStart w:id="1" w:name="_Toc196120997"/>
      <w:r>
        <w:br w:type="page"/>
      </w:r>
    </w:p>
    <w:p>
      <w:pPr>
        <w:pStyle w:val="ListParagraph"/>
        <w:widowControl w:val="false"/>
        <w:numPr>
          <w:ilvl w:val="0"/>
          <w:numId w:val="5"/>
        </w:numPr>
        <w:spacing w:lineRule="auto" w:line="264" w:before="0" w:after="0"/>
        <w:contextualSpacing w:val="false"/>
        <w:jc w:val="both"/>
        <w:outlineLvl w:val="0"/>
        <w:rPr>
          <w:rFonts w:cs="Arial"/>
          <w:b/>
          <w:bCs/>
        </w:rPr>
      </w:pPr>
      <w:bookmarkStart w:id="2" w:name="_Toc196120997"/>
      <w:r>
        <w:rPr>
          <w:rFonts w:cs="Arial"/>
          <w:b/>
          <w:bCs/>
        </w:rPr>
        <w:t>Thông tin chung về dự án</w:t>
      </w:r>
      <w:bookmarkEnd w:id="2"/>
    </w:p>
    <w:p>
      <w:pPr>
        <w:pStyle w:val="Normal"/>
        <w:widowControl w:val="false"/>
        <w:numPr>
          <w:ilvl w:val="0"/>
          <w:numId w:val="1"/>
        </w:numPr>
        <w:spacing w:lineRule="auto" w:line="264" w:before="120" w:after="0"/>
        <w:jc w:val="both"/>
        <w:rPr>
          <w:rFonts w:cs="Arial"/>
        </w:rPr>
      </w:pPr>
      <w:r>
        <w:rPr>
          <w:rFonts w:cs="Arial"/>
        </w:rPr>
        <w:t>Tên dự án: Chuyển đổi số toàn diện trong công tác quản trị, vận hành, dạy và học tại Trường Đại học Xây dựng Hà Nội nhằm nâng cao hiệu quả quản trị, vận hành; nâng cao chất lượng đào tạo, nghiên cứu khoa học và cung cấp các dịch vụ liên quan cho giảng viên, học viên trên môi trường số.</w:t>
      </w:r>
    </w:p>
    <w:p>
      <w:pPr>
        <w:pStyle w:val="Normal"/>
        <w:widowControl w:val="false"/>
        <w:numPr>
          <w:ilvl w:val="0"/>
          <w:numId w:val="1"/>
        </w:numPr>
        <w:spacing w:lineRule="auto" w:line="264" w:before="120" w:after="0"/>
        <w:jc w:val="both"/>
        <w:rPr>
          <w:rFonts w:cs="Arial"/>
        </w:rPr>
      </w:pPr>
      <w:r>
        <w:rPr>
          <w:rFonts w:cs="Arial"/>
        </w:rPr>
        <w:t>Chủ đầu tư: Trường Đại học Xây dựng Hà Nội</w:t>
      </w:r>
    </w:p>
    <w:p>
      <w:pPr>
        <w:pStyle w:val="Normal"/>
        <w:widowControl w:val="false"/>
        <w:numPr>
          <w:ilvl w:val="0"/>
          <w:numId w:val="1"/>
        </w:numPr>
        <w:spacing w:lineRule="auto" w:line="264" w:before="120" w:after="0"/>
        <w:jc w:val="both"/>
        <w:rPr>
          <w:rFonts w:cs="Arial"/>
          <w:bCs/>
        </w:rPr>
      </w:pPr>
      <w:r>
        <w:rPr>
          <w:rFonts w:cs="Arial"/>
          <w:bCs/>
          <w:color w:themeColor="text1" w:val="000000"/>
        </w:rPr>
        <w:t xml:space="preserve">Địa điểm thực hiện dự án: </w:t>
      </w:r>
      <w:r>
        <w:rPr>
          <w:rFonts w:cs="Arial"/>
          <w:bCs/>
        </w:rPr>
        <w:t>55 Đ. Giải Phóng, Đồng Tâm, Hai Bà Trưng, Hà Nội</w:t>
      </w:r>
    </w:p>
    <w:p>
      <w:pPr>
        <w:pStyle w:val="ListParagraph"/>
        <w:widowControl w:val="false"/>
        <w:numPr>
          <w:ilvl w:val="0"/>
          <w:numId w:val="5"/>
        </w:numPr>
        <w:spacing w:lineRule="auto" w:line="264" w:before="120" w:after="0"/>
        <w:contextualSpacing w:val="false"/>
        <w:jc w:val="both"/>
        <w:outlineLvl w:val="0"/>
        <w:rPr>
          <w:rFonts w:cs="Arial"/>
          <w:b/>
          <w:bCs/>
        </w:rPr>
      </w:pPr>
      <w:bookmarkStart w:id="3" w:name="_Toc196120998"/>
      <w:r>
        <w:rPr>
          <w:rFonts w:cs="Arial"/>
          <w:b/>
          <w:bCs/>
        </w:rPr>
        <w:t>Mục tiêu khảo sát</w:t>
      </w:r>
      <w:bookmarkEnd w:id="3"/>
    </w:p>
    <w:p>
      <w:pPr>
        <w:pStyle w:val="Normal"/>
        <w:widowControl w:val="false"/>
        <w:numPr>
          <w:ilvl w:val="0"/>
          <w:numId w:val="6"/>
        </w:numPr>
        <w:spacing w:lineRule="auto" w:line="264" w:before="120" w:after="0"/>
        <w:jc w:val="both"/>
        <w:rPr>
          <w:rFonts w:cs="Arial"/>
        </w:rPr>
      </w:pPr>
      <w:r>
        <w:rPr>
          <w:rFonts w:cs="Arial"/>
        </w:rPr>
        <w:t>Hiểu rõ hiện trạng hệ thống quản lý thông tin và dữ liệu tại các phòng ban trong trường</w:t>
      </w:r>
    </w:p>
    <w:p>
      <w:pPr>
        <w:pStyle w:val="Normal"/>
        <w:widowControl w:val="false"/>
        <w:numPr>
          <w:ilvl w:val="0"/>
          <w:numId w:val="6"/>
        </w:numPr>
        <w:spacing w:lineRule="auto" w:line="264" w:before="120" w:after="0"/>
        <w:jc w:val="both"/>
        <w:rPr>
          <w:rFonts w:cs="Arial"/>
        </w:rPr>
      </w:pPr>
      <w:r>
        <w:rPr>
          <w:rFonts w:cs="Arial"/>
        </w:rPr>
        <w:t>Xác định các điểm kết nối, khả năng chia sẻ dữ liệu giữa các hệ thống.</w:t>
      </w:r>
    </w:p>
    <w:p>
      <w:pPr>
        <w:pStyle w:val="Normal"/>
        <w:widowControl w:val="false"/>
        <w:numPr>
          <w:ilvl w:val="0"/>
          <w:numId w:val="6"/>
        </w:numPr>
        <w:spacing w:lineRule="auto" w:line="264" w:before="120" w:after="0"/>
        <w:jc w:val="both"/>
        <w:rPr>
          <w:rFonts w:cs="Arial"/>
        </w:rPr>
      </w:pPr>
      <w:r>
        <w:rPr>
          <w:rFonts w:cs="Arial"/>
        </w:rPr>
        <w:t>Thu thập nhu cầu, kỳ vọng về dashboard điều hành (IOC) từ Ban giám hiệu và các đơn vị sử dụng dữ liệu.</w:t>
      </w:r>
    </w:p>
    <w:p>
      <w:pPr>
        <w:pStyle w:val="ListParagraph"/>
        <w:widowControl w:val="false"/>
        <w:numPr>
          <w:ilvl w:val="0"/>
          <w:numId w:val="5"/>
        </w:numPr>
        <w:spacing w:lineRule="auto" w:line="264" w:before="120" w:after="0"/>
        <w:contextualSpacing w:val="false"/>
        <w:jc w:val="both"/>
        <w:outlineLvl w:val="0"/>
        <w:rPr>
          <w:rFonts w:cs="Arial"/>
          <w:b/>
          <w:bCs/>
        </w:rPr>
      </w:pPr>
      <w:bookmarkStart w:id="4" w:name="_Toc196120999"/>
      <w:r>
        <w:rPr>
          <w:rFonts w:cs="Arial"/>
          <w:b/>
          <w:bCs/>
        </w:rPr>
        <w:t>Nội dung khảo sát</w:t>
      </w:r>
      <w:bookmarkEnd w:id="4"/>
    </w:p>
    <w:p>
      <w:pPr>
        <w:pStyle w:val="Normal"/>
        <w:widowControl w:val="false"/>
        <w:numPr>
          <w:ilvl w:val="0"/>
          <w:numId w:val="7"/>
        </w:numPr>
        <w:spacing w:lineRule="auto" w:line="264" w:before="120" w:after="0"/>
        <w:jc w:val="both"/>
        <w:rPr>
          <w:rFonts w:cs="Arial"/>
        </w:rPr>
      </w:pPr>
      <w:r>
        <w:rPr>
          <w:rFonts w:cs="Arial"/>
        </w:rPr>
        <w:t>Khảo sát về chức năng nhiệm vụ của Trung tâm</w:t>
      </w:r>
    </w:p>
    <w:p>
      <w:pPr>
        <w:pStyle w:val="Normal"/>
        <w:widowControl w:val="false"/>
        <w:numPr>
          <w:ilvl w:val="0"/>
          <w:numId w:val="7"/>
        </w:numPr>
        <w:spacing w:lineRule="auto" w:line="264" w:before="120" w:after="0"/>
        <w:jc w:val="both"/>
        <w:rPr>
          <w:rFonts w:cs="Arial"/>
        </w:rPr>
      </w:pPr>
      <w:r>
        <w:rPr>
          <w:rFonts w:cs="Arial"/>
        </w:rPr>
        <w:t>Khảo sát về số lượng cán bộ viên chức của Trung tâm</w:t>
      </w:r>
    </w:p>
    <w:p>
      <w:pPr>
        <w:pStyle w:val="Normal"/>
        <w:widowControl w:val="false"/>
        <w:numPr>
          <w:ilvl w:val="0"/>
          <w:numId w:val="7"/>
        </w:numPr>
        <w:spacing w:lineRule="auto" w:line="264" w:before="120" w:after="0"/>
        <w:jc w:val="both"/>
        <w:rPr>
          <w:rFonts w:cs="Arial"/>
        </w:rPr>
      </w:pPr>
      <w:r>
        <w:rPr>
          <w:rFonts w:cs="Arial"/>
        </w:rPr>
        <w:t>Khảo sát về quy trình nghiệp vụ cho các mảng nghiệp vụ của Trung tâm phụ trách, quy trình phối hợp với các đơn vị/phòng ban liên quan trong trường</w:t>
      </w:r>
    </w:p>
    <w:p>
      <w:pPr>
        <w:pStyle w:val="Normal"/>
        <w:widowControl w:val="false"/>
        <w:numPr>
          <w:ilvl w:val="0"/>
          <w:numId w:val="7"/>
        </w:numPr>
        <w:spacing w:lineRule="auto" w:line="264" w:before="120" w:after="0"/>
        <w:jc w:val="both"/>
        <w:rPr>
          <w:rFonts w:cs="Arial"/>
        </w:rPr>
      </w:pPr>
      <w:r>
        <w:rPr>
          <w:rFonts w:cs="Arial"/>
        </w:rPr>
        <w:t>Khảo sát về hiện trạng Hạ tầng; Các ứng dụng CNTT trong công tác quản lý, dạy và học tại đơn vị/phòng ban trong Trường; Các quy định, chính sách của nhà trường, Trung tâm và các đơn vị phòng ban trong trường liên quan tới hoạt động ứng dụng CNTT trong quản lý và đào tạo.</w:t>
      </w:r>
    </w:p>
    <w:p>
      <w:pPr>
        <w:pStyle w:val="Normal"/>
        <w:widowControl w:val="false"/>
        <w:numPr>
          <w:ilvl w:val="0"/>
          <w:numId w:val="7"/>
        </w:numPr>
        <w:spacing w:lineRule="auto" w:line="264" w:before="120" w:after="0"/>
        <w:jc w:val="both"/>
        <w:rPr>
          <w:rFonts w:cs="Arial"/>
        </w:rPr>
      </w:pPr>
      <w:r>
        <w:rPr>
          <w:rFonts w:cs="Arial"/>
        </w:rPr>
        <w:t>Khảo sát về nhu cầu mở rộng, cải tiến hệ thống quản lý thông tin hiện tại và/hoặc số hóa tài liệu, văn bản để đưa vào hệ thống đang vận hành hoặc sẽ đầu tư xây dựng</w:t>
      </w:r>
    </w:p>
    <w:p>
      <w:pPr>
        <w:pStyle w:val="ListParagraph"/>
        <w:widowControl w:val="false"/>
        <w:numPr>
          <w:ilvl w:val="0"/>
          <w:numId w:val="5"/>
        </w:numPr>
        <w:spacing w:lineRule="auto" w:line="264" w:before="120" w:after="0"/>
        <w:contextualSpacing w:val="false"/>
        <w:jc w:val="both"/>
        <w:outlineLvl w:val="0"/>
        <w:rPr>
          <w:rFonts w:cs="Arial"/>
          <w:b/>
          <w:bCs/>
        </w:rPr>
      </w:pPr>
      <w:bookmarkStart w:id="5" w:name="_Toc196121000"/>
      <w:r>
        <w:rPr>
          <w:rFonts w:cs="Arial"/>
          <w:b/>
          <w:bCs/>
        </w:rPr>
        <w:t>Bảng câu hỏi theo từng nội dung khảo sát</w:t>
      </w:r>
      <w:bookmarkEnd w:id="5"/>
    </w:p>
    <w:p>
      <w:pPr>
        <w:pStyle w:val="Normal"/>
        <w:widowControl w:val="false"/>
        <w:spacing w:lineRule="auto" w:line="264" w:before="120" w:after="0"/>
        <w:ind w:hanging="0" w:left="426"/>
        <w:jc w:val="both"/>
        <w:rPr>
          <w:rFonts w:cs="Arial"/>
        </w:rPr>
      </w:pPr>
      <w:r>
        <w:rPr>
          <w:rFonts w:cs="Arial"/>
        </w:rPr>
        <w:t>Để phục vụ cho nội dung khảo sát ở trên. Xin Quý Trung tâm vui lòng trả lời và cung cấp tài liệu (nếu có) cho các câu hỏi dưới đây:</w:t>
      </w:r>
    </w:p>
    <w:p>
      <w:pPr>
        <w:pStyle w:val="ListParagraph"/>
        <w:widowControl w:val="false"/>
        <w:numPr>
          <w:ilvl w:val="0"/>
          <w:numId w:val="2"/>
        </w:numPr>
        <w:spacing w:lineRule="auto" w:line="264" w:before="120" w:after="0"/>
        <w:contextualSpacing w:val="false"/>
        <w:jc w:val="both"/>
        <w:outlineLvl w:val="1"/>
        <w:rPr>
          <w:rFonts w:cs="Arial"/>
          <w:b/>
          <w:bCs/>
        </w:rPr>
      </w:pPr>
      <w:bookmarkStart w:id="6" w:name="_Toc196121001"/>
      <w:bookmarkStart w:id="7" w:name="_Toc196121004"/>
      <w:r>
        <w:rPr>
          <w:rFonts w:cs="Arial"/>
          <w:b/>
          <w:bCs/>
        </w:rPr>
        <w:t>Về quy định, chính sách của trường liên quan tới Chuyển đổi số</w:t>
      </w:r>
      <w:bookmarkEnd w:id="7"/>
    </w:p>
    <w:p>
      <w:pPr>
        <w:pStyle w:val="Normal"/>
        <w:widowControl w:val="false"/>
        <w:numPr>
          <w:ilvl w:val="1"/>
          <w:numId w:val="2"/>
        </w:numPr>
        <w:spacing w:lineRule="auto" w:line="264" w:before="120" w:after="0"/>
        <w:jc w:val="both"/>
        <w:rPr>
          <w:rFonts w:eastAsia="Calibri" w:cs="Arial"/>
          <w:kern w:val="0"/>
          <w:lang w:val="nl-NL"/>
          <w14:ligatures w14:val="none"/>
        </w:rPr>
      </w:pPr>
      <w:r>
        <w:rPr>
          <w:rFonts w:eastAsia="Calibri" w:cs="Arial"/>
          <w:kern w:val="0"/>
          <w14:ligatures w14:val="none"/>
        </w:rPr>
        <w:t>Trường đã ban hành Kế hoạch/Đề án/Chiến lược chuyển đổi số chưa? Nếu có, xin vui lòng cung cấp bản sao</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Liệt kê một số mục tiêu quan trọng nhất trong chuyển đổi số của Trường?</w:t>
      </w:r>
    </w:p>
    <w:p>
      <w:pPr>
        <w:pStyle w:val="Normal"/>
        <w:widowControl w:val="false"/>
        <w:numPr>
          <w:ilvl w:val="1"/>
          <w:numId w:val="2"/>
        </w:numPr>
        <w:spacing w:lineRule="auto" w:line="264" w:before="120" w:after="0"/>
        <w:jc w:val="both"/>
        <w:rPr>
          <w:rFonts w:eastAsia="Calibri" w:cs="Arial"/>
          <w:kern w:val="0"/>
          <w:lang w:val="nl-NL"/>
          <w14:ligatures w14:val="none"/>
        </w:rPr>
      </w:pPr>
      <w:r>
        <w:rPr>
          <w:rFonts w:eastAsia="Calibri" w:cs="Arial"/>
          <w:kern w:val="0"/>
          <w:lang w:val="nl-NL"/>
          <w14:ligatures w14:val="none"/>
        </w:rPr>
        <w:t xml:space="preserve">Các văn bản chỉ đạo, quyết định, </w:t>
      </w:r>
      <w:r>
        <w:rPr>
          <w:rFonts w:cs="Arial"/>
        </w:rPr>
        <w:t>quy</w:t>
      </w:r>
      <w:r>
        <w:rPr>
          <w:rFonts w:eastAsia="Calibri" w:cs="Arial"/>
          <w:kern w:val="0"/>
          <w:lang w:val="nl-NL"/>
          <w14:ligatures w14:val="none"/>
        </w:rPr>
        <w:t xml:space="preserve"> định về xây dựng, phát triển và sử dụng, khai thác, bảo mật thông tin Hệ thống Quản lý Hệ thống Thông tin của trường</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Trường có bộ chỉ số đánh giá hiệu quả CĐS của từng đơn vị / toàn trường không? Nếu có, vui lòng cung cấp văn bản.</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Trường có cơ chế thử nghiệm – thí điểm công nghệ mới không? Nếu có, vui lòng cung cấp văn bản liên quan</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Có quy định cập nhật / điều chỉnh các phần mềm đã triển khai để phù hợp với thay đổi chính sách không?</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Trường có kế hoạch số hóa toàn bộ dữ liệu học tập – hồ sơ – tài liệu không?</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Để phục vụ tốt hơn nhiệm vụ chuyển đổi số cho Trường, theo thầy cô, ban lãnh đạo nhà trường, lãnh đạo trung tâm, lãnh đạo các đơn vị, phòng ban trong trường cần điều chỉnh, bổ sung, ban hành những chính sách gì? Nếu được, xin vui lòng ghi chi tiết</w:t>
      </w:r>
    </w:p>
    <w:p>
      <w:pPr>
        <w:pStyle w:val="ListParagraph"/>
        <w:widowControl w:val="false"/>
        <w:numPr>
          <w:ilvl w:val="0"/>
          <w:numId w:val="2"/>
        </w:numPr>
        <w:spacing w:lineRule="auto" w:line="264" w:before="120" w:after="0"/>
        <w:contextualSpacing w:val="false"/>
        <w:jc w:val="both"/>
        <w:outlineLvl w:val="1"/>
        <w:rPr>
          <w:rFonts w:cs="Arial"/>
          <w:b/>
          <w:bCs/>
        </w:rPr>
      </w:pPr>
      <w:bookmarkStart w:id="8" w:name="_Toc196121005"/>
      <w:r>
        <w:rPr>
          <w:rFonts w:cs="Arial"/>
          <w:b/>
          <w:bCs/>
        </w:rPr>
        <w:t>Về nguồn nhân lực thực hiện chuyển đổi số của trường</w:t>
      </w:r>
      <w:bookmarkEnd w:id="8"/>
    </w:p>
    <w:p>
      <w:pPr>
        <w:pStyle w:val="Normal"/>
        <w:widowControl w:val="false"/>
        <w:numPr>
          <w:ilvl w:val="1"/>
          <w:numId w:val="2"/>
        </w:numPr>
        <w:spacing w:lineRule="auto" w:line="264" w:before="120" w:after="0"/>
        <w:jc w:val="both"/>
        <w:rPr>
          <w:rFonts w:eastAsia="Calibri" w:cs="Arial"/>
          <w:kern w:val="0"/>
          <w:lang w:val="nl-NL"/>
          <w14:ligatures w14:val="none"/>
        </w:rPr>
      </w:pPr>
      <w:r>
        <w:rPr>
          <w:rFonts w:eastAsia="Calibri" w:cs="Arial"/>
          <w:kern w:val="0"/>
          <w:lang w:val="nl-NL"/>
          <w14:ligatures w14:val="none"/>
        </w:rPr>
        <w:t>Chức năng, nhiệm vụ, quyền hạn của Trung tâm CNTT? Thấy cô vui lòng cung cấp văn bản liên quan</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Cơ cấu tổ chức của Trung tâm, định biên của từng vị trí, số lượng nhân sự đảm nhận từng vị trí công việc của Trung tâm và bằng cấp, chứng chỉ của từng nhân sự.</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Nhân sự hiện tại của Trung tâm đã được tập huấn, đào tạo những chứng chỉ, khóa học nào liên quan tới việc xây dựng và vận hành Hệ thống quản trị Thông tin của trường?</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Tại các phòng/Ban/Khoa trong trường, có người chuyên trách quản lý hệ thống phần mềm ứng dụng CNTT tại đơn vị/phòng ban đó không? Số lượng bao nhiêu người? Hay kiêm nhiệm?</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Nhân sự chuyên trách và/hoặc kiêm nhiệm quản lý Hệ thống Quản lý Thông tin tại các đơn vị/phòng ban trong trường có được tập huấn, đào tạo đầy đủ về Hệ thống Quản lý Thông tin không? Tần suất và nội dung chính được tập huấn là gì?</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Để phục vụ tốt hơn nhiệm vụ chuyển đổi số cho Trường, theo thầy cô, vấn đề nhân lực cần được cải tiến, bổ sung gì? Về số lượng, vị trí và năng lực hiện tại?</w:t>
      </w:r>
    </w:p>
    <w:p>
      <w:pPr>
        <w:pStyle w:val="ListParagraph"/>
        <w:widowControl w:val="false"/>
        <w:numPr>
          <w:ilvl w:val="0"/>
          <w:numId w:val="2"/>
        </w:numPr>
        <w:spacing w:lineRule="auto" w:line="264" w:before="120" w:after="0"/>
        <w:contextualSpacing w:val="false"/>
        <w:jc w:val="both"/>
        <w:outlineLvl w:val="1"/>
        <w:rPr>
          <w:rFonts w:cs="Arial"/>
          <w:b/>
          <w:bCs/>
        </w:rPr>
      </w:pPr>
      <w:bookmarkStart w:id="9" w:name="_Toc196121001"/>
      <w:r>
        <w:rPr>
          <w:rFonts w:cs="Arial"/>
          <w:b/>
          <w:bCs/>
        </w:rPr>
        <w:t>Về hạ tầng công nghệ thông tin</w:t>
      </w:r>
      <w:bookmarkEnd w:id="9"/>
      <w:r>
        <w:rPr>
          <w:rFonts w:cs="Arial"/>
          <w:b/>
          <w:bCs/>
        </w:rPr>
        <w:t xml:space="preserve"> và bảo mật</w:t>
      </w:r>
    </w:p>
    <w:p>
      <w:pPr>
        <w:pStyle w:val="ListParagraph"/>
        <w:widowControl w:val="false"/>
        <w:numPr>
          <w:ilvl w:val="1"/>
          <w:numId w:val="2"/>
        </w:numPr>
        <w:spacing w:lineRule="auto" w:line="264" w:before="120" w:after="0"/>
        <w:contextualSpacing w:val="false"/>
        <w:jc w:val="both"/>
        <w:outlineLvl w:val="1"/>
        <w:rPr>
          <w:rFonts w:eastAsia="Times New Roman" w:cs="Arial"/>
          <w:kern w:val="0"/>
          <w14:ligatures w14:val="none"/>
        </w:rPr>
      </w:pPr>
      <w:r>
        <w:rPr>
          <w:rFonts w:cs="Arial"/>
        </w:rPr>
        <w:t>Trường</w:t>
      </w:r>
      <w:r>
        <w:rPr>
          <w:rFonts w:eastAsia="Times New Roman" w:cs="Arial"/>
          <w:kern w:val="0"/>
          <w14:ligatures w14:val="none"/>
        </w:rPr>
        <w:t xml:space="preserve"> có trung tâm dữ liệu riêng (Data Center) hay sử dụng hạ tầng của đơn vị thứ ba (Cloud)?</w:t>
      </w:r>
    </w:p>
    <w:p>
      <w:pPr>
        <w:pStyle w:val="ListParagraph"/>
        <w:widowControl w:val="false"/>
        <w:numPr>
          <w:ilvl w:val="0"/>
          <w:numId w:val="0"/>
        </w:numPr>
        <w:spacing w:lineRule="auto" w:line="264" w:before="120" w:after="0"/>
        <w:ind w:hanging="0" w:left="1440"/>
        <w:contextualSpacing w:val="false"/>
        <w:jc w:val="both"/>
        <w:outlineLvl w:val="1"/>
        <w:rPr>
          <w:rFonts w:eastAsia="Times New Roman" w:cs="Arial"/>
          <w:kern w:val="0"/>
          <w14:ligatures w14:val="none"/>
        </w:rPr>
      </w:pPr>
      <w:r>
        <w:rPr>
          <w:rFonts w:eastAsia="Times New Roman" w:cs="Segoe UI Symbol" w:ascii="Segoe UI Symbol" w:hAnsi="Segoe UI Symbol"/>
          <w:kern w:val="0"/>
          <w14:ligatures w14:val="none"/>
        </w:rPr>
        <w:t>☐</w:t>
      </w:r>
      <w:r>
        <w:rPr>
          <w:rFonts w:eastAsia="Times New Roman" w:cs="Arial"/>
          <w:kern w:val="0"/>
          <w14:ligatures w14:val="none"/>
        </w:rPr>
        <w:t xml:space="preserve"> </w:t>
      </w:r>
      <w:r>
        <w:rPr>
          <w:rFonts w:eastAsia="Times New Roman" w:cs="Arial"/>
          <w:kern w:val="0"/>
          <w14:ligatures w14:val="none"/>
        </w:rPr>
        <w:t>Trung tâm dữ liệu nội bộ</w:t>
      </w:r>
    </w:p>
    <w:p>
      <w:pPr>
        <w:pStyle w:val="ListParagraph"/>
        <w:widowControl w:val="false"/>
        <w:numPr>
          <w:ilvl w:val="0"/>
          <w:numId w:val="0"/>
        </w:numPr>
        <w:spacing w:lineRule="auto" w:line="264" w:before="120" w:after="0"/>
        <w:ind w:hanging="0" w:left="1440"/>
        <w:contextualSpacing w:val="false"/>
        <w:jc w:val="both"/>
        <w:outlineLvl w:val="1"/>
        <w:rPr>
          <w:rFonts w:eastAsia="Times New Roman" w:cs="Arial"/>
          <w:kern w:val="0"/>
          <w14:ligatures w14:val="none"/>
        </w:rPr>
      </w:pPr>
      <w:r>
        <w:rPr>
          <w:rFonts w:eastAsia="Times New Roman" w:cs="Segoe UI Symbol" w:ascii="Segoe UI Symbol" w:hAnsi="Segoe UI Symbol"/>
          <w:kern w:val="0"/>
          <w14:ligatures w14:val="none"/>
        </w:rPr>
        <w:t>☐</w:t>
      </w:r>
      <w:r>
        <w:rPr>
          <w:rFonts w:eastAsia="Times New Roman" w:cs="Arial"/>
          <w:kern w:val="0"/>
          <w14:ligatures w14:val="none"/>
        </w:rPr>
        <w:t xml:space="preserve"> </w:t>
      </w:r>
      <w:r>
        <w:rPr>
          <w:rFonts w:eastAsia="Times New Roman" w:cs="Arial"/>
          <w:kern w:val="0"/>
          <w14:ligatures w14:val="none"/>
        </w:rPr>
        <w:t>Cloud (AWS, Azure, Viettel, VNPT…)</w:t>
      </w:r>
    </w:p>
    <w:p>
      <w:pPr>
        <w:pStyle w:val="ListParagraph"/>
        <w:widowControl w:val="false"/>
        <w:numPr>
          <w:ilvl w:val="0"/>
          <w:numId w:val="0"/>
        </w:numPr>
        <w:spacing w:lineRule="auto" w:line="264" w:before="120" w:after="0"/>
        <w:ind w:hanging="0" w:left="1440"/>
        <w:contextualSpacing w:val="false"/>
        <w:jc w:val="both"/>
        <w:outlineLvl w:val="1"/>
        <w:rPr>
          <w:rFonts w:eastAsia="Times New Roman" w:cs="Arial"/>
          <w:kern w:val="0"/>
          <w14:ligatures w14:val="none"/>
        </w:rPr>
      </w:pPr>
      <w:r>
        <w:rPr>
          <w:rFonts w:eastAsia="Times New Roman" w:cs="Segoe UI Symbol" w:ascii="Segoe UI Symbol" w:hAnsi="Segoe UI Symbol"/>
          <w:kern w:val="0"/>
          <w14:ligatures w14:val="none"/>
        </w:rPr>
        <w:t>☐</w:t>
      </w:r>
      <w:r>
        <w:rPr>
          <w:rFonts w:eastAsia="Times New Roman" w:cs="Arial"/>
          <w:kern w:val="0"/>
          <w14:ligatures w14:val="none"/>
        </w:rPr>
        <w:t xml:space="preserve"> </w:t>
      </w:r>
      <w:r>
        <w:rPr>
          <w:rFonts w:eastAsia="Times New Roman" w:cs="Arial"/>
          <w:kern w:val="0"/>
          <w14:ligatures w14:val="none"/>
        </w:rPr>
        <w:t>Kết hợp cả hai</w:t>
      </w:r>
    </w:p>
    <w:p>
      <w:pPr>
        <w:pStyle w:val="ListParagraph"/>
        <w:widowControl w:val="false"/>
        <w:numPr>
          <w:ilvl w:val="1"/>
          <w:numId w:val="2"/>
        </w:numPr>
        <w:spacing w:lineRule="auto" w:line="264" w:before="120" w:after="0"/>
        <w:contextualSpacing w:val="false"/>
        <w:jc w:val="both"/>
        <w:outlineLvl w:val="1"/>
        <w:rPr>
          <w:rFonts w:eastAsia="Times New Roman" w:cs="Arial"/>
          <w:kern w:val="0"/>
          <w14:ligatures w14:val="none"/>
        </w:rPr>
      </w:pPr>
      <w:r>
        <w:rPr>
          <w:rFonts w:eastAsia="Times New Roman" w:cs="Arial"/>
          <w:kern w:val="0"/>
          <w14:ligatures w14:val="none"/>
        </w:rPr>
        <w:t xml:space="preserve">Hệ </w:t>
      </w:r>
      <w:r>
        <w:rPr>
          <w:rFonts w:cs="Arial"/>
        </w:rPr>
        <w:t>thống</w:t>
      </w:r>
      <w:r>
        <w:rPr>
          <w:rFonts w:eastAsia="Times New Roman" w:cs="Arial"/>
          <w:kern w:val="0"/>
          <w14:ligatures w14:val="none"/>
        </w:rPr>
        <w:t xml:space="preserve"> máy chủ phục vụ cho các phần mềm nghiệp vụ có thông số kỹ thuật và tuổi đời như thế nào?</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Số lượng và chúng loại thiết bị máy chủ đã được trang bị.</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Số lượng và năng lực lưu điện UPS.</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Hệ thống điều hoà cho phòng máy chủ, nếu có?</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Nguồn điện dự phòng (máy phát điện)</w:t>
      </w:r>
    </w:p>
    <w:p>
      <w:pPr>
        <w:pStyle w:val="ListParagraph"/>
        <w:widowControl w:val="false"/>
        <w:numPr>
          <w:ilvl w:val="1"/>
          <w:numId w:val="2"/>
        </w:numPr>
        <w:spacing w:lineRule="auto" w:line="264" w:before="120" w:after="0"/>
        <w:contextualSpacing w:val="false"/>
        <w:jc w:val="both"/>
        <w:outlineLvl w:val="1"/>
        <w:rPr>
          <w:rFonts w:eastAsia="Times New Roman" w:cs="Arial"/>
          <w:kern w:val="0"/>
          <w14:ligatures w14:val="none"/>
        </w:rPr>
      </w:pPr>
      <w:r>
        <w:rPr>
          <w:rFonts w:eastAsia="Times New Roman" w:cs="Arial"/>
          <w:kern w:val="0"/>
          <w14:ligatures w14:val="none"/>
        </w:rPr>
        <w:t xml:space="preserve">Hệ </w:t>
      </w:r>
      <w:r>
        <w:rPr>
          <w:rFonts w:cs="Arial"/>
        </w:rPr>
        <w:t>thống</w:t>
      </w:r>
      <w:r>
        <w:rPr>
          <w:rFonts w:eastAsia="Times New Roman" w:cs="Arial"/>
          <w:kern w:val="0"/>
          <w14:ligatures w14:val="none"/>
        </w:rPr>
        <w:t xml:space="preserve"> có cơ chế sao lưu (backup) dữ liệu định kỳ không?</w:t>
      </w:r>
    </w:p>
    <w:p>
      <w:pPr>
        <w:pStyle w:val="ListParagraph"/>
        <w:widowControl w:val="false"/>
        <w:numPr>
          <w:ilvl w:val="0"/>
          <w:numId w:val="0"/>
        </w:numPr>
        <w:spacing w:lineRule="auto" w:line="264" w:before="120" w:after="0"/>
        <w:ind w:hanging="0" w:left="1440"/>
        <w:contextualSpacing w:val="false"/>
        <w:jc w:val="both"/>
        <w:outlineLvl w:val="1"/>
        <w:rPr>
          <w:rFonts w:eastAsia="Times New Roman" w:cs="Arial"/>
          <w:kern w:val="0"/>
          <w14:ligatures w14:val="none"/>
        </w:rPr>
      </w:pPr>
      <w:r>
        <w:rPr>
          <w:rFonts w:eastAsia="Times New Roman" w:cs="Segoe UI Symbol" w:ascii="Segoe UI Symbol" w:hAnsi="Segoe UI Symbol"/>
          <w:kern w:val="0"/>
          <w14:ligatures w14:val="none"/>
        </w:rPr>
        <w:t>☐</w:t>
      </w:r>
      <w:r>
        <w:rPr>
          <w:rFonts w:eastAsia="Times New Roman" w:cs="Arial"/>
          <w:kern w:val="0"/>
          <w14:ligatures w14:val="none"/>
        </w:rPr>
        <w:t xml:space="preserve"> </w:t>
      </w:r>
      <w:r>
        <w:rPr>
          <w:rFonts w:eastAsia="Times New Roman" w:cs="Arial"/>
          <w:kern w:val="0"/>
          <w14:ligatures w14:val="none"/>
        </w:rPr>
        <w:t>Có – hàng ngày</w:t>
      </w:r>
    </w:p>
    <w:p>
      <w:pPr>
        <w:pStyle w:val="ListParagraph"/>
        <w:widowControl w:val="false"/>
        <w:numPr>
          <w:ilvl w:val="0"/>
          <w:numId w:val="0"/>
        </w:numPr>
        <w:spacing w:lineRule="auto" w:line="264" w:before="120" w:after="0"/>
        <w:ind w:hanging="0" w:left="1440"/>
        <w:contextualSpacing w:val="false"/>
        <w:jc w:val="both"/>
        <w:outlineLvl w:val="1"/>
        <w:rPr>
          <w:rFonts w:eastAsia="Times New Roman" w:cs="Arial"/>
          <w:kern w:val="0"/>
          <w14:ligatures w14:val="none"/>
        </w:rPr>
      </w:pPr>
      <w:r>
        <w:rPr>
          <w:rFonts w:eastAsia="Times New Roman" w:cs="Segoe UI Symbol" w:ascii="Segoe UI Symbol" w:hAnsi="Segoe UI Symbol"/>
          <w:kern w:val="0"/>
          <w14:ligatures w14:val="none"/>
        </w:rPr>
        <w:t>☐</w:t>
      </w:r>
      <w:r>
        <w:rPr>
          <w:rFonts w:eastAsia="Times New Roman" w:cs="Arial"/>
          <w:kern w:val="0"/>
          <w14:ligatures w14:val="none"/>
        </w:rPr>
        <w:t xml:space="preserve"> </w:t>
      </w:r>
      <w:r>
        <w:rPr>
          <w:rFonts w:eastAsia="Times New Roman" w:cs="Arial"/>
          <w:kern w:val="0"/>
          <w14:ligatures w14:val="none"/>
        </w:rPr>
        <w:t>Có – hàng tuần/tháng</w:t>
      </w:r>
    </w:p>
    <w:p>
      <w:pPr>
        <w:pStyle w:val="ListParagraph"/>
        <w:widowControl w:val="false"/>
        <w:numPr>
          <w:ilvl w:val="0"/>
          <w:numId w:val="0"/>
        </w:numPr>
        <w:spacing w:lineRule="auto" w:line="264" w:before="120" w:after="0"/>
        <w:ind w:hanging="0" w:left="1440"/>
        <w:contextualSpacing w:val="false"/>
        <w:jc w:val="both"/>
        <w:outlineLvl w:val="1"/>
        <w:rPr>
          <w:rFonts w:eastAsia="Times New Roman" w:cs="Arial"/>
          <w:kern w:val="0"/>
          <w14:ligatures w14:val="none"/>
        </w:rPr>
      </w:pPr>
      <w:r>
        <w:rPr>
          <w:rFonts w:eastAsia="Times New Roman" w:cs="Segoe UI Symbol" w:ascii="Segoe UI Symbol" w:hAnsi="Segoe UI Symbol"/>
          <w:kern w:val="0"/>
          <w14:ligatures w14:val="none"/>
        </w:rPr>
        <w:t>☐</w:t>
      </w:r>
      <w:r>
        <w:rPr>
          <w:rFonts w:eastAsia="Times New Roman" w:cs="Arial"/>
          <w:kern w:val="0"/>
          <w14:ligatures w14:val="none"/>
        </w:rPr>
        <w:t xml:space="preserve"> </w:t>
      </w:r>
      <w:r>
        <w:rPr>
          <w:rFonts w:eastAsia="Times New Roman" w:cs="Arial"/>
          <w:kern w:val="0"/>
          <w14:ligatures w14:val="none"/>
        </w:rPr>
        <w:t>Không có</w:t>
      </w:r>
    </w:p>
    <w:p>
      <w:pPr>
        <w:pStyle w:val="ListParagraph"/>
        <w:widowControl w:val="false"/>
        <w:numPr>
          <w:ilvl w:val="1"/>
          <w:numId w:val="2"/>
        </w:numPr>
        <w:spacing w:lineRule="auto" w:line="264" w:before="120" w:after="0"/>
        <w:contextualSpacing w:val="false"/>
        <w:jc w:val="both"/>
        <w:outlineLvl w:val="1"/>
        <w:rPr>
          <w:rFonts w:eastAsia="Times New Roman" w:cs="Arial"/>
          <w:kern w:val="0"/>
          <w14:ligatures w14:val="none"/>
        </w:rPr>
      </w:pPr>
      <w:r>
        <w:rPr>
          <w:rFonts w:eastAsia="Times New Roman" w:cs="Arial"/>
          <w:kern w:val="0"/>
          <w14:ligatures w14:val="none"/>
        </w:rPr>
        <w:t xml:space="preserve">Có sử </w:t>
      </w:r>
      <w:r>
        <w:rPr>
          <w:rFonts w:cs="Arial"/>
        </w:rPr>
        <w:t>dụng</w:t>
      </w:r>
      <w:r>
        <w:rPr>
          <w:rFonts w:eastAsia="Times New Roman" w:cs="Arial"/>
          <w:kern w:val="0"/>
          <w14:ligatures w14:val="none"/>
        </w:rPr>
        <w:t xml:space="preserve"> các công nghệ ảo hóa hoặc container hóa (VDI, Docker, Kubernetes…) không?</w:t>
      </w:r>
    </w:p>
    <w:p>
      <w:pPr>
        <w:pStyle w:val="ListParagraph"/>
        <w:widowControl w:val="false"/>
        <w:numPr>
          <w:ilvl w:val="1"/>
          <w:numId w:val="2"/>
        </w:numPr>
        <w:spacing w:lineRule="auto" w:line="264" w:before="120" w:after="0"/>
        <w:contextualSpacing w:val="false"/>
        <w:jc w:val="both"/>
        <w:outlineLvl w:val="1"/>
        <w:rPr>
          <w:rFonts w:eastAsia="Times New Roman" w:cs="Arial"/>
          <w:kern w:val="0"/>
          <w14:ligatures w14:val="none"/>
        </w:rPr>
      </w:pPr>
      <w:r>
        <w:rPr>
          <w:rFonts w:eastAsia="Times New Roman" w:cs="Arial"/>
          <w:kern w:val="0"/>
          <w14:ligatures w14:val="none"/>
        </w:rPr>
        <w:t xml:space="preserve">Có hệ </w:t>
      </w:r>
      <w:r>
        <w:rPr>
          <w:rFonts w:cs="Arial"/>
        </w:rPr>
        <w:t>thống</w:t>
      </w:r>
      <w:r>
        <w:rPr>
          <w:rFonts w:eastAsia="Times New Roman" w:cs="Arial"/>
          <w:kern w:val="0"/>
          <w14:ligatures w14:val="none"/>
        </w:rPr>
        <w:t xml:space="preserve"> giám sát hiệu năng hạ tầng không? (sử dụng Zabbix, Nagios, Grafana…)</w:t>
      </w:r>
    </w:p>
    <w:p>
      <w:pPr>
        <w:pStyle w:val="ListParagraph"/>
        <w:widowControl w:val="false"/>
        <w:numPr>
          <w:ilvl w:val="1"/>
          <w:numId w:val="2"/>
        </w:numPr>
        <w:spacing w:lineRule="auto" w:line="264" w:before="120" w:after="0"/>
        <w:contextualSpacing w:val="false"/>
        <w:jc w:val="both"/>
        <w:outlineLvl w:val="1"/>
        <w:rPr>
          <w:rFonts w:eastAsia="Times New Roman" w:cs="Arial"/>
          <w:kern w:val="0"/>
          <w14:ligatures w14:val="none"/>
        </w:rPr>
      </w:pPr>
      <w:r>
        <w:rPr>
          <w:rFonts w:eastAsia="Times New Roman" w:cs="Arial"/>
          <w:kern w:val="0"/>
          <w14:ligatures w14:val="none"/>
        </w:rPr>
        <w:t>Mức độ tự chủ trong vận hành hệ thống CNTT hiện nay là bao nhiêu?</w:t>
      </w:r>
    </w:p>
    <w:p>
      <w:pPr>
        <w:pStyle w:val="ListParagraph"/>
        <w:widowControl w:val="false"/>
        <w:numPr>
          <w:ilvl w:val="0"/>
          <w:numId w:val="0"/>
        </w:numPr>
        <w:spacing w:lineRule="auto" w:line="264" w:before="120" w:after="0"/>
        <w:ind w:hanging="0" w:left="1440"/>
        <w:contextualSpacing w:val="false"/>
        <w:jc w:val="both"/>
        <w:outlineLvl w:val="1"/>
        <w:rPr>
          <w:rFonts w:eastAsia="Times New Roman" w:cs="Arial"/>
          <w:kern w:val="0"/>
          <w14:ligatures w14:val="none"/>
        </w:rPr>
      </w:pPr>
      <w:r>
        <w:rPr>
          <w:rFonts w:eastAsia="Times New Roman" w:cs="Segoe UI Symbol" w:ascii="Segoe UI Symbol" w:hAnsi="Segoe UI Symbol"/>
          <w:kern w:val="0"/>
          <w14:ligatures w14:val="none"/>
        </w:rPr>
        <w:t>☐</w:t>
      </w:r>
      <w:r>
        <w:rPr>
          <w:rFonts w:eastAsia="Times New Roman" w:cs="Arial"/>
          <w:kern w:val="0"/>
          <w14:ligatures w14:val="none"/>
        </w:rPr>
        <w:t xml:space="preserve"> </w:t>
      </w:r>
      <w:r>
        <w:rPr>
          <w:rFonts w:eastAsia="Times New Roman" w:cs="Arial"/>
          <w:kern w:val="0"/>
          <w14:ligatures w14:val="none"/>
        </w:rPr>
        <w:t>Tự chủ hoàn toàn</w:t>
      </w:r>
    </w:p>
    <w:p>
      <w:pPr>
        <w:pStyle w:val="ListParagraph"/>
        <w:widowControl w:val="false"/>
        <w:numPr>
          <w:ilvl w:val="0"/>
          <w:numId w:val="0"/>
        </w:numPr>
        <w:spacing w:lineRule="auto" w:line="264" w:before="120" w:after="0"/>
        <w:ind w:hanging="0" w:left="1440"/>
        <w:contextualSpacing w:val="false"/>
        <w:jc w:val="both"/>
        <w:outlineLvl w:val="1"/>
        <w:rPr>
          <w:rFonts w:eastAsia="Times New Roman" w:cs="Arial"/>
          <w:kern w:val="0"/>
          <w14:ligatures w14:val="none"/>
        </w:rPr>
      </w:pPr>
      <w:r>
        <w:rPr>
          <w:rFonts w:eastAsia="Times New Roman" w:cs="Segoe UI Symbol" w:ascii="Segoe UI Symbol" w:hAnsi="Segoe UI Symbol"/>
          <w:kern w:val="0"/>
          <w14:ligatures w14:val="none"/>
        </w:rPr>
        <w:t>☐</w:t>
      </w:r>
      <w:r>
        <w:rPr>
          <w:rFonts w:eastAsia="Times New Roman" w:cs="Arial"/>
          <w:kern w:val="0"/>
          <w14:ligatures w14:val="none"/>
        </w:rPr>
        <w:t xml:space="preserve"> </w:t>
      </w:r>
      <w:r>
        <w:rPr>
          <w:rFonts w:eastAsia="Times New Roman" w:cs="Arial"/>
          <w:kern w:val="0"/>
          <w14:ligatures w14:val="none"/>
        </w:rPr>
        <w:t>Kết hợp với đơn vị thuê ngoài</w:t>
      </w:r>
    </w:p>
    <w:p>
      <w:pPr>
        <w:pStyle w:val="ListParagraph"/>
        <w:widowControl w:val="false"/>
        <w:numPr>
          <w:ilvl w:val="0"/>
          <w:numId w:val="0"/>
        </w:numPr>
        <w:spacing w:lineRule="auto" w:line="264" w:before="120" w:after="0"/>
        <w:ind w:hanging="0" w:left="1440"/>
        <w:contextualSpacing w:val="false"/>
        <w:jc w:val="both"/>
        <w:outlineLvl w:val="1"/>
        <w:rPr>
          <w:rFonts w:eastAsia="Times New Roman" w:cs="Arial"/>
          <w:kern w:val="0"/>
          <w14:ligatures w14:val="none"/>
        </w:rPr>
      </w:pPr>
      <w:r>
        <w:rPr>
          <w:rFonts w:eastAsia="Times New Roman" w:cs="Segoe UI Symbol" w:ascii="Segoe UI Symbol" w:hAnsi="Segoe UI Symbol"/>
          <w:kern w:val="0"/>
          <w14:ligatures w14:val="none"/>
        </w:rPr>
        <w:t>☐</w:t>
      </w:r>
      <w:r>
        <w:rPr>
          <w:rFonts w:eastAsia="Times New Roman" w:cs="Arial"/>
          <w:kern w:val="0"/>
          <w14:ligatures w14:val="none"/>
        </w:rPr>
        <w:t xml:space="preserve"> </w:t>
      </w:r>
      <w:r>
        <w:rPr>
          <w:rFonts w:eastAsia="Times New Roman" w:cs="Arial"/>
          <w:kern w:val="0"/>
          <w14:ligatures w14:val="none"/>
        </w:rPr>
        <w:t>Phụ thuộc hoàn toàn vào nhà cung cấp</w:t>
      </w:r>
    </w:p>
    <w:p>
      <w:pPr>
        <w:pStyle w:val="ListParagraph"/>
        <w:widowControl w:val="false"/>
        <w:numPr>
          <w:ilvl w:val="1"/>
          <w:numId w:val="2"/>
        </w:numPr>
        <w:spacing w:lineRule="auto" w:line="264" w:before="120" w:after="0"/>
        <w:contextualSpacing w:val="false"/>
        <w:jc w:val="both"/>
        <w:outlineLvl w:val="1"/>
        <w:rPr>
          <w:rFonts w:eastAsia="Times New Roman" w:cs="Arial"/>
          <w:kern w:val="0"/>
          <w14:ligatures w14:val="none"/>
        </w:rPr>
      </w:pPr>
      <w:r>
        <w:rPr>
          <w:rFonts w:eastAsia="Times New Roman" w:cs="Arial"/>
          <w:kern w:val="0"/>
          <w14:ligatures w14:val="none"/>
        </w:rPr>
        <w:t xml:space="preserve">Hạ tầng </w:t>
      </w:r>
      <w:r>
        <w:rPr>
          <w:rFonts w:cs="Arial"/>
        </w:rPr>
        <w:t>mạng</w:t>
      </w:r>
      <w:r>
        <w:rPr>
          <w:rFonts w:eastAsia="Times New Roman" w:cs="Arial"/>
          <w:kern w:val="0"/>
          <w14:ligatures w14:val="none"/>
        </w:rPr>
        <w:t xml:space="preserve"> nội bộ trong trường sử dụng kiến trúc như thế nào?</w:t>
      </w:r>
    </w:p>
    <w:p>
      <w:pPr>
        <w:pStyle w:val="ListParagraph"/>
        <w:widowControl w:val="false"/>
        <w:numPr>
          <w:ilvl w:val="0"/>
          <w:numId w:val="0"/>
        </w:numPr>
        <w:spacing w:lineRule="auto" w:line="264" w:before="120" w:after="0"/>
        <w:ind w:hanging="0" w:left="1440"/>
        <w:contextualSpacing w:val="false"/>
        <w:jc w:val="both"/>
        <w:outlineLvl w:val="1"/>
        <w:rPr>
          <w:rFonts w:eastAsia="Times New Roman" w:cs="Arial"/>
          <w:kern w:val="0"/>
          <w14:ligatures w14:val="none"/>
        </w:rPr>
      </w:pPr>
      <w:r>
        <w:rPr>
          <w:rFonts w:eastAsia="Times New Roman" w:cs="Segoe UI Symbol" w:ascii="Segoe UI Symbol" w:hAnsi="Segoe UI Symbol"/>
          <w:kern w:val="0"/>
          <w14:ligatures w14:val="none"/>
        </w:rPr>
        <w:t>☐</w:t>
      </w:r>
      <w:r>
        <w:rPr>
          <w:rFonts w:eastAsia="Times New Roman" w:cs="Arial"/>
          <w:kern w:val="0"/>
          <w14:ligatures w14:val="none"/>
        </w:rPr>
        <w:t xml:space="preserve"> </w:t>
      </w:r>
      <w:r>
        <w:rPr>
          <w:rFonts w:eastAsia="Times New Roman" w:cs="Arial"/>
          <w:kern w:val="0"/>
          <w14:ligatures w14:val="none"/>
        </w:rPr>
        <w:t>Mạng lớp 2</w:t>
      </w:r>
    </w:p>
    <w:p>
      <w:pPr>
        <w:pStyle w:val="ListParagraph"/>
        <w:widowControl w:val="false"/>
        <w:numPr>
          <w:ilvl w:val="0"/>
          <w:numId w:val="0"/>
        </w:numPr>
        <w:spacing w:lineRule="auto" w:line="264" w:before="120" w:after="0"/>
        <w:ind w:hanging="0" w:left="1440"/>
        <w:contextualSpacing w:val="false"/>
        <w:jc w:val="both"/>
        <w:outlineLvl w:val="1"/>
        <w:rPr>
          <w:rFonts w:eastAsia="Times New Roman" w:cs="Arial"/>
          <w:kern w:val="0"/>
          <w14:ligatures w14:val="none"/>
        </w:rPr>
      </w:pPr>
      <w:r>
        <w:rPr>
          <w:rFonts w:eastAsia="Times New Roman" w:cs="Segoe UI Symbol" w:ascii="Segoe UI Symbol" w:hAnsi="Segoe UI Symbol"/>
          <w:kern w:val="0"/>
          <w14:ligatures w14:val="none"/>
        </w:rPr>
        <w:t>☐</w:t>
      </w:r>
      <w:r>
        <w:rPr>
          <w:rFonts w:eastAsia="Times New Roman" w:cs="Arial"/>
          <w:kern w:val="0"/>
          <w14:ligatures w14:val="none"/>
        </w:rPr>
        <w:t xml:space="preserve"> </w:t>
      </w:r>
      <w:r>
        <w:rPr>
          <w:rFonts w:eastAsia="Times New Roman" w:cs="Arial"/>
          <w:kern w:val="0"/>
          <w14:ligatures w14:val="none"/>
        </w:rPr>
        <w:t>Mạng lớp 3</w:t>
      </w:r>
    </w:p>
    <w:p>
      <w:pPr>
        <w:pStyle w:val="ListParagraph"/>
        <w:widowControl w:val="false"/>
        <w:numPr>
          <w:ilvl w:val="0"/>
          <w:numId w:val="0"/>
        </w:numPr>
        <w:spacing w:lineRule="auto" w:line="264" w:before="120" w:after="0"/>
        <w:ind w:hanging="0" w:left="1440"/>
        <w:contextualSpacing w:val="false"/>
        <w:jc w:val="both"/>
        <w:outlineLvl w:val="1"/>
        <w:rPr>
          <w:rFonts w:eastAsia="Times New Roman" w:cs="Arial"/>
          <w:kern w:val="0"/>
          <w14:ligatures w14:val="none"/>
        </w:rPr>
      </w:pPr>
      <w:r>
        <w:rPr>
          <w:rFonts w:eastAsia="Times New Roman" w:cs="Segoe UI Symbol" w:ascii="Segoe UI Symbol" w:hAnsi="Segoe UI Symbol"/>
          <w:kern w:val="0"/>
          <w14:ligatures w14:val="none"/>
        </w:rPr>
        <w:t>☐</w:t>
      </w:r>
      <w:r>
        <w:rPr>
          <w:rFonts w:eastAsia="Times New Roman" w:cs="Arial"/>
          <w:kern w:val="0"/>
          <w14:ligatures w14:val="none"/>
        </w:rPr>
        <w:t xml:space="preserve"> </w:t>
      </w:r>
      <w:r>
        <w:rPr>
          <w:rFonts w:eastAsia="Times New Roman" w:cs="Arial"/>
          <w:kern w:val="0"/>
          <w14:ligatures w14:val="none"/>
        </w:rPr>
        <w:t>VLAN phân vùng chuyên biệt theo từng đơn vị</w:t>
      </w:r>
    </w:p>
    <w:p>
      <w:pPr>
        <w:pStyle w:val="ListParagraph"/>
        <w:widowControl w:val="false"/>
        <w:numPr>
          <w:ilvl w:val="1"/>
          <w:numId w:val="2"/>
        </w:numPr>
        <w:spacing w:lineRule="auto" w:line="264" w:before="120" w:after="0"/>
        <w:contextualSpacing w:val="false"/>
        <w:jc w:val="both"/>
        <w:outlineLvl w:val="1"/>
        <w:rPr>
          <w:rFonts w:eastAsia="Times New Roman" w:cs="Arial"/>
          <w:kern w:val="0"/>
          <w14:ligatures w14:val="none"/>
        </w:rPr>
      </w:pPr>
      <w:r>
        <w:rPr>
          <w:rFonts w:eastAsia="Times New Roman" w:cs="Arial"/>
          <w:kern w:val="0"/>
          <w14:ligatures w14:val="none"/>
        </w:rPr>
        <w:t xml:space="preserve">Đường </w:t>
      </w:r>
      <w:r>
        <w:rPr>
          <w:rFonts w:cs="Arial"/>
        </w:rPr>
        <w:t>truyền</w:t>
      </w:r>
      <w:r>
        <w:rPr>
          <w:rFonts w:eastAsia="Times New Roman" w:cs="Arial"/>
          <w:kern w:val="0"/>
          <w14:ligatures w14:val="none"/>
        </w:rPr>
        <w:t xml:space="preserve"> Internet phục vụ cho hệ thống quản trị và học tập có thông số ra sao (tốc độ, nhà cung cấp)?</w:t>
      </w:r>
    </w:p>
    <w:p>
      <w:pPr>
        <w:pStyle w:val="ListParagraph"/>
        <w:widowControl w:val="false"/>
        <w:numPr>
          <w:ilvl w:val="1"/>
          <w:numId w:val="2"/>
        </w:numPr>
        <w:spacing w:lineRule="auto" w:line="264" w:before="120" w:after="0"/>
        <w:contextualSpacing w:val="false"/>
        <w:jc w:val="both"/>
        <w:outlineLvl w:val="1"/>
        <w:rPr>
          <w:rFonts w:eastAsia="Times New Roman" w:cs="Arial"/>
          <w:kern w:val="0"/>
          <w14:ligatures w14:val="none"/>
        </w:rPr>
      </w:pPr>
      <w:r>
        <w:rPr>
          <w:rFonts w:eastAsia="Times New Roman" w:cs="Arial"/>
          <w:kern w:val="0"/>
          <w14:ligatures w14:val="none"/>
        </w:rPr>
        <w:t xml:space="preserve">Hệ thống </w:t>
      </w:r>
      <w:r>
        <w:rPr>
          <w:rFonts w:cs="Arial"/>
        </w:rPr>
        <w:t>Wi</w:t>
      </w:r>
      <w:r>
        <w:rPr>
          <w:rFonts w:eastAsia="Times New Roman" w:cs="Arial"/>
          <w:kern w:val="0"/>
          <w14:ligatures w14:val="none"/>
        </w:rPr>
        <w:t>-Fi trong trường hiện nay có bao phủ toàn bộ không?</w:t>
      </w:r>
    </w:p>
    <w:p>
      <w:pPr>
        <w:pStyle w:val="ListParagraph"/>
        <w:widowControl w:val="false"/>
        <w:numPr>
          <w:ilvl w:val="0"/>
          <w:numId w:val="0"/>
        </w:numPr>
        <w:spacing w:lineRule="auto" w:line="264" w:before="120" w:after="0"/>
        <w:ind w:hanging="0" w:left="1440"/>
        <w:contextualSpacing w:val="false"/>
        <w:jc w:val="both"/>
        <w:outlineLvl w:val="1"/>
        <w:rPr>
          <w:rFonts w:eastAsia="Times New Roman" w:cs="Arial"/>
          <w:kern w:val="0"/>
          <w14:ligatures w14:val="none"/>
        </w:rPr>
      </w:pPr>
      <w:r>
        <w:rPr>
          <w:rFonts w:eastAsia="Times New Roman" w:cs="Segoe UI Symbol" w:ascii="Segoe UI Symbol" w:hAnsi="Segoe UI Symbol"/>
          <w:kern w:val="0"/>
          <w14:ligatures w14:val="none"/>
        </w:rPr>
        <w:t>☐</w:t>
      </w:r>
      <w:r>
        <w:rPr>
          <w:rFonts w:eastAsia="Times New Roman" w:cs="Arial"/>
          <w:kern w:val="0"/>
          <w14:ligatures w14:val="none"/>
        </w:rPr>
        <w:t xml:space="preserve"> </w:t>
      </w:r>
      <w:r>
        <w:rPr>
          <w:rFonts w:eastAsia="Times New Roman" w:cs="Arial"/>
          <w:kern w:val="0"/>
          <w14:ligatures w14:val="none"/>
        </w:rPr>
        <w:t>Có</w:t>
      </w:r>
    </w:p>
    <w:p>
      <w:pPr>
        <w:pStyle w:val="ListParagraph"/>
        <w:widowControl w:val="false"/>
        <w:numPr>
          <w:ilvl w:val="0"/>
          <w:numId w:val="0"/>
        </w:numPr>
        <w:spacing w:lineRule="auto" w:line="264" w:before="120" w:after="0"/>
        <w:ind w:hanging="0" w:left="1440"/>
        <w:contextualSpacing w:val="false"/>
        <w:jc w:val="both"/>
        <w:outlineLvl w:val="1"/>
        <w:rPr>
          <w:rFonts w:eastAsia="Times New Roman" w:cs="Arial"/>
          <w:kern w:val="0"/>
          <w14:ligatures w14:val="none"/>
        </w:rPr>
      </w:pPr>
      <w:r>
        <w:rPr>
          <w:rFonts w:eastAsia="Times New Roman" w:cs="Segoe UI Symbol" w:ascii="Segoe UI Symbol" w:hAnsi="Segoe UI Symbol"/>
          <w:kern w:val="0"/>
          <w14:ligatures w14:val="none"/>
        </w:rPr>
        <w:t>☐</w:t>
      </w:r>
      <w:r>
        <w:rPr>
          <w:rFonts w:eastAsia="Times New Roman" w:cs="Arial"/>
          <w:kern w:val="0"/>
          <w14:ligatures w14:val="none"/>
        </w:rPr>
        <w:t xml:space="preserve"> </w:t>
      </w:r>
      <w:r>
        <w:rPr>
          <w:rFonts w:eastAsia="Times New Roman" w:cs="Arial"/>
          <w:kern w:val="0"/>
          <w14:ligatures w14:val="none"/>
        </w:rPr>
        <w:t>Chưa – còn nhiều “vùng mù”</w:t>
      </w:r>
    </w:p>
    <w:p>
      <w:pPr>
        <w:pStyle w:val="ListParagraph"/>
        <w:widowControl w:val="false"/>
        <w:numPr>
          <w:ilvl w:val="0"/>
          <w:numId w:val="0"/>
        </w:numPr>
        <w:spacing w:lineRule="auto" w:line="264" w:before="120" w:after="0"/>
        <w:ind w:hanging="0" w:left="1440"/>
        <w:contextualSpacing w:val="false"/>
        <w:jc w:val="both"/>
        <w:outlineLvl w:val="1"/>
        <w:rPr>
          <w:rFonts w:eastAsia="Times New Roman" w:cs="Arial"/>
          <w:kern w:val="0"/>
          <w14:ligatures w14:val="none"/>
        </w:rPr>
      </w:pPr>
      <w:r>
        <w:rPr>
          <w:rFonts w:eastAsia="Times New Roman" w:cs="Segoe UI Symbol" w:ascii="Segoe UI Symbol" w:hAnsi="Segoe UI Symbol"/>
          <w:kern w:val="0"/>
          <w14:ligatures w14:val="none"/>
        </w:rPr>
        <w:t>☐</w:t>
      </w:r>
      <w:r>
        <w:rPr>
          <w:rFonts w:eastAsia="Times New Roman" w:cs="Arial"/>
          <w:kern w:val="0"/>
          <w14:ligatures w14:val="none"/>
        </w:rPr>
        <w:t xml:space="preserve"> </w:t>
      </w:r>
      <w:r>
        <w:rPr>
          <w:rFonts w:eastAsia="Times New Roman" w:cs="Arial"/>
          <w:kern w:val="0"/>
          <w14:ligatures w14:val="none"/>
        </w:rPr>
        <w:t>Chỉ ở khu vực giảng đường chính</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Các thiết bị mạng (Router, Switch, Wifi …) đã được trang bị tại Trung tâm và các đơn vị, phòng ban trong trường</w:t>
      </w:r>
    </w:p>
    <w:p>
      <w:pPr>
        <w:pStyle w:val="ListParagraph"/>
        <w:widowControl w:val="false"/>
        <w:numPr>
          <w:ilvl w:val="1"/>
          <w:numId w:val="2"/>
        </w:numPr>
        <w:spacing w:lineRule="auto" w:line="264" w:before="120" w:after="0"/>
        <w:contextualSpacing w:val="false"/>
        <w:jc w:val="both"/>
        <w:outlineLvl w:val="1"/>
        <w:rPr>
          <w:rFonts w:eastAsia="Times New Roman" w:cs="Arial"/>
          <w:kern w:val="0"/>
          <w14:ligatures w14:val="none"/>
        </w:rPr>
      </w:pPr>
      <w:r>
        <w:rPr>
          <w:rFonts w:cs="Arial"/>
        </w:rPr>
        <w:t>Trường</w:t>
      </w:r>
      <w:r>
        <w:rPr>
          <w:rFonts w:eastAsia="Times New Roman" w:cs="Arial"/>
          <w:kern w:val="0"/>
          <w14:ligatures w14:val="none"/>
        </w:rPr>
        <w:t xml:space="preserve"> có ban hành chính sách về bảo mật thông tin chưa?</w:t>
      </w:r>
    </w:p>
    <w:p>
      <w:pPr>
        <w:pStyle w:val="ListParagraph"/>
        <w:widowControl w:val="false"/>
        <w:numPr>
          <w:ilvl w:val="0"/>
          <w:numId w:val="0"/>
        </w:numPr>
        <w:spacing w:lineRule="auto" w:line="264" w:before="120" w:after="0"/>
        <w:ind w:hanging="0" w:left="1440"/>
        <w:contextualSpacing w:val="false"/>
        <w:jc w:val="both"/>
        <w:outlineLvl w:val="1"/>
        <w:rPr>
          <w:rFonts w:eastAsia="Times New Roman" w:cs="Arial"/>
          <w:kern w:val="0"/>
          <w14:ligatures w14:val="none"/>
        </w:rPr>
      </w:pPr>
      <w:r>
        <w:rPr>
          <w:rFonts w:eastAsia="Times New Roman" w:cs="Segoe UI Symbol" w:ascii="Segoe UI Symbol" w:hAnsi="Segoe UI Symbol"/>
          <w:kern w:val="0"/>
          <w14:ligatures w14:val="none"/>
        </w:rPr>
        <w:t>☐</w:t>
      </w:r>
      <w:r>
        <w:rPr>
          <w:rFonts w:eastAsia="Times New Roman" w:cs="Arial"/>
          <w:kern w:val="0"/>
          <w14:ligatures w14:val="none"/>
        </w:rPr>
        <w:t xml:space="preserve"> </w:t>
      </w:r>
      <w:r>
        <w:rPr>
          <w:rFonts w:eastAsia="Times New Roman" w:cs="Arial"/>
          <w:kern w:val="0"/>
          <w14:ligatures w14:val="none"/>
        </w:rPr>
        <w:t>Có văn bản rõ ràng</w:t>
      </w:r>
    </w:p>
    <w:p>
      <w:pPr>
        <w:pStyle w:val="ListParagraph"/>
        <w:widowControl w:val="false"/>
        <w:numPr>
          <w:ilvl w:val="0"/>
          <w:numId w:val="0"/>
        </w:numPr>
        <w:spacing w:lineRule="auto" w:line="264" w:before="120" w:after="0"/>
        <w:ind w:hanging="0" w:left="1440"/>
        <w:contextualSpacing w:val="false"/>
        <w:jc w:val="both"/>
        <w:outlineLvl w:val="1"/>
        <w:rPr>
          <w:rFonts w:eastAsia="Times New Roman" w:cs="Arial"/>
          <w:kern w:val="0"/>
          <w14:ligatures w14:val="none"/>
        </w:rPr>
      </w:pPr>
      <w:r>
        <w:rPr>
          <w:rFonts w:eastAsia="Times New Roman" w:cs="Segoe UI Symbol" w:ascii="Segoe UI Symbol" w:hAnsi="Segoe UI Symbol"/>
          <w:kern w:val="0"/>
          <w14:ligatures w14:val="none"/>
        </w:rPr>
        <w:t>☐</w:t>
      </w:r>
      <w:r>
        <w:rPr>
          <w:rFonts w:eastAsia="Times New Roman" w:cs="Arial"/>
          <w:kern w:val="0"/>
          <w14:ligatures w14:val="none"/>
        </w:rPr>
        <w:t xml:space="preserve"> </w:t>
      </w:r>
      <w:r>
        <w:rPr>
          <w:rFonts w:eastAsia="Times New Roman" w:cs="Arial"/>
          <w:kern w:val="0"/>
          <w14:ligatures w14:val="none"/>
        </w:rPr>
        <w:t>Đang xây dựng</w:t>
      </w:r>
    </w:p>
    <w:p>
      <w:pPr>
        <w:pStyle w:val="ListParagraph"/>
        <w:widowControl w:val="false"/>
        <w:numPr>
          <w:ilvl w:val="0"/>
          <w:numId w:val="0"/>
        </w:numPr>
        <w:spacing w:lineRule="auto" w:line="264" w:before="120" w:after="0"/>
        <w:ind w:hanging="0" w:left="1440"/>
        <w:contextualSpacing w:val="false"/>
        <w:jc w:val="both"/>
        <w:outlineLvl w:val="1"/>
        <w:rPr>
          <w:rFonts w:eastAsia="Times New Roman" w:cs="Arial"/>
          <w:kern w:val="0"/>
          <w14:ligatures w14:val="none"/>
        </w:rPr>
      </w:pPr>
      <w:r>
        <w:rPr>
          <w:rFonts w:eastAsia="Times New Roman" w:cs="Segoe UI Symbol" w:ascii="Segoe UI Symbol" w:hAnsi="Segoe UI Symbol"/>
          <w:kern w:val="0"/>
          <w14:ligatures w14:val="none"/>
        </w:rPr>
        <w:t>☐</w:t>
      </w:r>
      <w:r>
        <w:rPr>
          <w:rFonts w:eastAsia="Times New Roman" w:cs="Arial"/>
          <w:kern w:val="0"/>
          <w14:ligatures w14:val="none"/>
        </w:rPr>
        <w:t xml:space="preserve"> </w:t>
      </w:r>
      <w:r>
        <w:rPr>
          <w:rFonts w:eastAsia="Times New Roman" w:cs="Arial"/>
          <w:kern w:val="0"/>
          <w14:ligatures w14:val="none"/>
        </w:rPr>
        <w:t>Chưa có</w:t>
      </w:r>
    </w:p>
    <w:p>
      <w:pPr>
        <w:pStyle w:val="ListParagraph"/>
        <w:widowControl w:val="false"/>
        <w:numPr>
          <w:ilvl w:val="1"/>
          <w:numId w:val="2"/>
        </w:numPr>
        <w:spacing w:lineRule="auto" w:line="264" w:before="120" w:after="0"/>
        <w:contextualSpacing w:val="false"/>
        <w:jc w:val="both"/>
        <w:outlineLvl w:val="1"/>
        <w:rPr>
          <w:rFonts w:eastAsia="Times New Roman" w:cs="Arial"/>
          <w:kern w:val="0"/>
          <w14:ligatures w14:val="none"/>
        </w:rPr>
      </w:pPr>
      <w:r>
        <w:rPr>
          <w:rFonts w:eastAsia="Times New Roman" w:cs="Arial"/>
          <w:kern w:val="0"/>
          <w14:ligatures w14:val="none"/>
        </w:rPr>
        <w:t xml:space="preserve">Có áp </w:t>
      </w:r>
      <w:r>
        <w:rPr>
          <w:rFonts w:cs="Arial"/>
        </w:rPr>
        <w:t>dụng</w:t>
      </w:r>
      <w:r>
        <w:rPr>
          <w:rFonts w:eastAsia="Times New Roman" w:cs="Arial"/>
          <w:kern w:val="0"/>
          <w14:ligatures w14:val="none"/>
        </w:rPr>
        <w:t xml:space="preserve"> tiêu chuẩn nào về an toàn thông tin không? (ISO/IEC 27001, NIST, …)</w:t>
      </w:r>
    </w:p>
    <w:p>
      <w:pPr>
        <w:pStyle w:val="ListParagraph"/>
        <w:widowControl w:val="false"/>
        <w:numPr>
          <w:ilvl w:val="1"/>
          <w:numId w:val="2"/>
        </w:numPr>
        <w:spacing w:lineRule="auto" w:line="264" w:before="120" w:after="0"/>
        <w:contextualSpacing w:val="false"/>
        <w:jc w:val="both"/>
        <w:outlineLvl w:val="1"/>
        <w:rPr>
          <w:rFonts w:eastAsia="Times New Roman" w:cs="Arial"/>
          <w:kern w:val="0"/>
          <w14:ligatures w14:val="none"/>
        </w:rPr>
      </w:pPr>
      <w:r>
        <w:rPr>
          <w:rFonts w:eastAsia="Times New Roman" w:cs="Arial"/>
          <w:kern w:val="0"/>
          <w14:ligatures w14:val="none"/>
        </w:rPr>
        <w:t>Có cơ chế phân quyền truy cập hệ thống theo vai trò người dùng không? Nếu có vui lòng cung cấp văn bản</w:t>
      </w:r>
    </w:p>
    <w:p>
      <w:pPr>
        <w:pStyle w:val="ListParagraph"/>
        <w:widowControl w:val="false"/>
        <w:numPr>
          <w:ilvl w:val="1"/>
          <w:numId w:val="2"/>
        </w:numPr>
        <w:spacing w:lineRule="auto" w:line="264" w:before="120" w:after="0"/>
        <w:contextualSpacing w:val="false"/>
        <w:jc w:val="both"/>
        <w:outlineLvl w:val="1"/>
        <w:rPr>
          <w:rFonts w:eastAsia="Times New Roman" w:cs="Arial"/>
          <w:kern w:val="0"/>
          <w14:ligatures w14:val="none"/>
        </w:rPr>
      </w:pPr>
      <w:r>
        <w:rPr>
          <w:rFonts w:eastAsia="Times New Roman" w:cs="Arial"/>
          <w:kern w:val="0"/>
          <w14:ligatures w14:val="none"/>
        </w:rPr>
        <w:t>Có công cụ kiểm soát truy cập từ xa và bảo vệ mạng nội bộ không? (Firewall, VPN, IDS/IPS…)</w:t>
      </w:r>
    </w:p>
    <w:p>
      <w:pPr>
        <w:pStyle w:val="ListParagraph"/>
        <w:widowControl w:val="false"/>
        <w:numPr>
          <w:ilvl w:val="1"/>
          <w:numId w:val="2"/>
        </w:numPr>
        <w:spacing w:lineRule="auto" w:line="264" w:before="120" w:after="0"/>
        <w:contextualSpacing w:val="false"/>
        <w:jc w:val="both"/>
        <w:outlineLvl w:val="1"/>
        <w:rPr>
          <w:rFonts w:eastAsia="Times New Roman" w:cs="Arial"/>
          <w:kern w:val="0"/>
          <w14:ligatures w14:val="none"/>
        </w:rPr>
      </w:pPr>
      <w:r>
        <w:rPr>
          <w:rFonts w:eastAsia="Times New Roman" w:cs="Arial"/>
          <w:kern w:val="0"/>
          <w14:ligatures w14:val="none"/>
        </w:rPr>
        <w:t xml:space="preserve">Có hệ </w:t>
      </w:r>
      <w:r>
        <w:rPr>
          <w:rFonts w:cs="Arial"/>
        </w:rPr>
        <w:t>thống</w:t>
      </w:r>
      <w:r>
        <w:rPr>
          <w:rFonts w:eastAsia="Times New Roman" w:cs="Arial"/>
          <w:kern w:val="0"/>
          <w14:ligatures w14:val="none"/>
        </w:rPr>
        <w:t xml:space="preserve"> phát hiện – cảnh báo – ngăn chặn tấn công mạng không? (SIEM, EDR, WAF…)</w:t>
      </w:r>
    </w:p>
    <w:p>
      <w:pPr>
        <w:pStyle w:val="ListParagraph"/>
        <w:widowControl w:val="false"/>
        <w:numPr>
          <w:ilvl w:val="1"/>
          <w:numId w:val="2"/>
        </w:numPr>
        <w:spacing w:lineRule="auto" w:line="264" w:before="120" w:after="0"/>
        <w:contextualSpacing w:val="false"/>
        <w:jc w:val="both"/>
        <w:outlineLvl w:val="1"/>
        <w:rPr>
          <w:rFonts w:eastAsia="Times New Roman" w:cs="Arial"/>
          <w:kern w:val="0"/>
          <w14:ligatures w14:val="none"/>
        </w:rPr>
      </w:pPr>
      <w:r>
        <w:rPr>
          <w:rFonts w:eastAsia="Times New Roman" w:cs="Arial"/>
          <w:kern w:val="0"/>
          <w14:ligatures w14:val="none"/>
        </w:rPr>
        <w:t xml:space="preserve">Các phần </w:t>
      </w:r>
      <w:r>
        <w:rPr>
          <w:rFonts w:cs="Arial"/>
        </w:rPr>
        <w:t>mềm</w:t>
      </w:r>
      <w:r>
        <w:rPr>
          <w:rFonts w:eastAsia="Times New Roman" w:cs="Arial"/>
          <w:kern w:val="0"/>
          <w14:ligatures w14:val="none"/>
        </w:rPr>
        <w:t xml:space="preserve"> nghiệp vụ có ghi lại nhật ký (log) hoạt động người dùng không?</w:t>
      </w:r>
    </w:p>
    <w:p>
      <w:pPr>
        <w:pStyle w:val="ListParagraph"/>
        <w:widowControl w:val="false"/>
        <w:numPr>
          <w:ilvl w:val="1"/>
          <w:numId w:val="2"/>
        </w:numPr>
        <w:spacing w:lineRule="auto" w:line="264" w:before="120" w:after="0"/>
        <w:contextualSpacing w:val="false"/>
        <w:jc w:val="both"/>
        <w:outlineLvl w:val="1"/>
        <w:rPr>
          <w:rFonts w:eastAsia="Times New Roman" w:cs="Arial"/>
          <w:kern w:val="0"/>
          <w14:ligatures w14:val="none"/>
        </w:rPr>
      </w:pPr>
      <w:r>
        <w:rPr>
          <w:rFonts w:eastAsia="Times New Roman" w:cs="Arial"/>
          <w:kern w:val="0"/>
          <w14:ligatures w14:val="none"/>
        </w:rPr>
        <w:t xml:space="preserve">Có quy </w:t>
      </w:r>
      <w:r>
        <w:rPr>
          <w:rFonts w:cs="Arial"/>
        </w:rPr>
        <w:t>trình</w:t>
      </w:r>
      <w:r>
        <w:rPr>
          <w:rFonts w:eastAsia="Times New Roman" w:cs="Arial"/>
          <w:kern w:val="0"/>
          <w14:ligatures w14:val="none"/>
        </w:rPr>
        <w:t xml:space="preserve"> xử lý sự cố an toàn thông tin đã được chuẩn hóa không? Nếu có, vui lòng cung cấp tài liệu.</w:t>
      </w:r>
    </w:p>
    <w:p>
      <w:pPr>
        <w:pStyle w:val="ListParagraph"/>
        <w:widowControl w:val="false"/>
        <w:numPr>
          <w:ilvl w:val="1"/>
          <w:numId w:val="2"/>
        </w:numPr>
        <w:spacing w:lineRule="auto" w:line="264" w:before="120" w:after="0"/>
        <w:contextualSpacing w:val="false"/>
        <w:jc w:val="both"/>
        <w:outlineLvl w:val="1"/>
        <w:rPr>
          <w:rFonts w:eastAsia="Times New Roman" w:cs="Arial"/>
          <w:kern w:val="0"/>
          <w14:ligatures w14:val="none"/>
        </w:rPr>
      </w:pPr>
      <w:r>
        <w:rPr>
          <w:rFonts w:eastAsia="Times New Roman" w:cs="Arial"/>
          <w:kern w:val="0"/>
          <w14:ligatures w14:val="none"/>
        </w:rPr>
        <w:t>Dữ liệu cá nhân của sinh viên, cán bộ giảng viên có được mã hóa và quản lý theo đúng quy định pháp luật hiện hành (ví dụ: Nghị định 13/2023/NĐ-CP)?</w:t>
      </w:r>
    </w:p>
    <w:p>
      <w:pPr>
        <w:pStyle w:val="ListParagraph"/>
        <w:widowControl w:val="false"/>
        <w:numPr>
          <w:ilvl w:val="1"/>
          <w:numId w:val="2"/>
        </w:numPr>
        <w:spacing w:lineRule="auto" w:line="264" w:before="120" w:after="0"/>
        <w:contextualSpacing w:val="false"/>
        <w:jc w:val="both"/>
        <w:outlineLvl w:val="1"/>
        <w:rPr>
          <w:rFonts w:eastAsia="Times New Roman" w:cs="Arial"/>
          <w:kern w:val="0"/>
          <w14:ligatures w14:val="none"/>
        </w:rPr>
      </w:pPr>
      <w:r>
        <w:rPr>
          <w:rFonts w:eastAsia="Times New Roman" w:cs="Arial"/>
          <w:kern w:val="0"/>
          <w14:ligatures w14:val="none"/>
        </w:rPr>
        <w:t>Có đào tạo định kỳ cho cán bộ, giảng viên về nhận diện rủi ro và phòng tránh rò rỉ dữ liệu không?</w:t>
      </w:r>
    </w:p>
    <w:p>
      <w:pPr>
        <w:pStyle w:val="ListParagraph"/>
        <w:widowControl w:val="false"/>
        <w:numPr>
          <w:ilvl w:val="1"/>
          <w:numId w:val="2"/>
        </w:numPr>
        <w:spacing w:lineRule="auto" w:line="264" w:before="120" w:after="0"/>
        <w:contextualSpacing w:val="false"/>
        <w:jc w:val="both"/>
        <w:outlineLvl w:val="1"/>
        <w:rPr>
          <w:rFonts w:eastAsia="Times New Roman" w:cs="Arial"/>
          <w:kern w:val="0"/>
          <w14:ligatures w14:val="none"/>
        </w:rPr>
      </w:pPr>
      <w:r>
        <w:rPr>
          <w:rFonts w:cs="Arial"/>
        </w:rPr>
        <w:t>Để phục vụ tốt hơn nhiệm vụ chuyển đổi số cho Trường, theo thầy cô, vấn đề hạ tầng và bảo mật cần được cải tiến, bổ sung gì?</w:t>
      </w:r>
    </w:p>
    <w:p>
      <w:pPr>
        <w:pStyle w:val="ListParagraph"/>
        <w:widowControl w:val="false"/>
        <w:numPr>
          <w:ilvl w:val="0"/>
          <w:numId w:val="2"/>
        </w:numPr>
        <w:spacing w:lineRule="auto" w:line="264" w:before="120" w:after="0"/>
        <w:contextualSpacing w:val="false"/>
        <w:jc w:val="both"/>
        <w:outlineLvl w:val="1"/>
        <w:rPr>
          <w:rFonts w:cs="Arial"/>
          <w:b/>
          <w:bCs/>
        </w:rPr>
      </w:pPr>
      <w:bookmarkStart w:id="10" w:name="_Toc196121002"/>
      <w:r>
        <w:rPr>
          <w:rFonts w:cs="Arial"/>
          <w:b/>
          <w:bCs/>
        </w:rPr>
        <w:t>Về kiến trúc tổng thể hệ thống công nghệ thông tin của Trường</w:t>
      </w:r>
      <w:bookmarkEnd w:id="10"/>
    </w:p>
    <w:p>
      <w:pPr>
        <w:pStyle w:val="ListParagraph"/>
        <w:widowControl w:val="false"/>
        <w:numPr>
          <w:ilvl w:val="1"/>
          <w:numId w:val="2"/>
        </w:numPr>
        <w:spacing w:lineRule="auto" w:line="264" w:before="120" w:after="0"/>
        <w:contextualSpacing w:val="false"/>
        <w:jc w:val="both"/>
        <w:outlineLvl w:val="1"/>
        <w:rPr>
          <w:rFonts w:cs="Arial"/>
        </w:rPr>
      </w:pPr>
      <w:r>
        <w:rPr>
          <w:rFonts w:cs="Arial"/>
        </w:rPr>
        <w:t>Trường đã ban hành tài liệu Kiến trúc tổng thể CNTT (Enterprise Architecture) chưa?</w:t>
        <w:br/>
      </w:r>
      <w:r>
        <w:rPr>
          <w:rFonts w:cs="Segoe UI Symbol" w:ascii="Segoe UI Symbol" w:hAnsi="Segoe UI Symbol"/>
        </w:rPr>
        <w:t>☐</w:t>
      </w:r>
      <w:r>
        <w:rPr>
          <w:rFonts w:cs="Arial"/>
        </w:rPr>
        <w:t xml:space="preserve"> Có (năm ban hành: …)</w:t>
      </w:r>
    </w:p>
    <w:p>
      <w:pPr>
        <w:pStyle w:val="ListParagraph"/>
        <w:widowControl w:val="false"/>
        <w:numPr>
          <w:ilvl w:val="0"/>
          <w:numId w:val="0"/>
        </w:numPr>
        <w:spacing w:lineRule="auto" w:line="264" w:before="120" w:after="0"/>
        <w:ind w:hanging="0" w:left="1440"/>
        <w:contextualSpacing w:val="false"/>
        <w:jc w:val="both"/>
        <w:outlineLvl w:val="1"/>
        <w:rPr>
          <w:rFonts w:cs="Arial"/>
        </w:rPr>
      </w:pPr>
      <w:r>
        <w:rPr>
          <w:rFonts w:cs="Segoe UI Symbol" w:ascii="Segoe UI Symbol" w:hAnsi="Segoe UI Symbol"/>
        </w:rPr>
        <w:t>☐</w:t>
      </w:r>
      <w:r>
        <w:rPr>
          <w:rFonts w:cs="Arial"/>
        </w:rPr>
        <w:t xml:space="preserve"> </w:t>
      </w:r>
      <w:r>
        <w:rPr>
          <w:rFonts w:cs="Arial"/>
        </w:rPr>
        <w:t>Đang xây dựng</w:t>
      </w:r>
    </w:p>
    <w:p>
      <w:pPr>
        <w:pStyle w:val="ListParagraph"/>
        <w:widowControl w:val="false"/>
        <w:numPr>
          <w:ilvl w:val="0"/>
          <w:numId w:val="0"/>
        </w:numPr>
        <w:spacing w:lineRule="auto" w:line="264" w:before="120" w:after="0"/>
        <w:ind w:hanging="0" w:left="1440"/>
        <w:contextualSpacing w:val="false"/>
        <w:jc w:val="both"/>
        <w:outlineLvl w:val="1"/>
        <w:rPr>
          <w:rFonts w:cs="Arial"/>
        </w:rPr>
      </w:pPr>
      <w:r>
        <w:rPr>
          <w:rFonts w:cs="Segoe UI Symbol" w:ascii="Segoe UI Symbol" w:hAnsi="Segoe UI Symbol"/>
        </w:rPr>
        <w:t>☐</w:t>
      </w:r>
      <w:r>
        <w:rPr>
          <w:rFonts w:cs="Arial"/>
        </w:rPr>
        <w:t xml:space="preserve"> </w:t>
      </w:r>
      <w:r>
        <w:rPr>
          <w:rFonts w:cs="Arial"/>
        </w:rPr>
        <w:t>Chưa có</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Kiến trúc bao gồm những lớp nào?</w:t>
      </w:r>
    </w:p>
    <w:p>
      <w:pPr>
        <w:pStyle w:val="ListParagraph"/>
        <w:widowControl w:val="false"/>
        <w:numPr>
          <w:ilvl w:val="0"/>
          <w:numId w:val="0"/>
        </w:numPr>
        <w:spacing w:lineRule="auto" w:line="264" w:before="120" w:after="0"/>
        <w:ind w:hanging="0" w:left="1440"/>
        <w:contextualSpacing w:val="false"/>
        <w:jc w:val="both"/>
        <w:outlineLvl w:val="1"/>
        <w:rPr>
          <w:rFonts w:cs="Arial"/>
        </w:rPr>
      </w:pPr>
      <w:r>
        <w:rPr>
          <w:rFonts w:cs="Segoe UI Symbol" w:ascii="Segoe UI Symbol" w:hAnsi="Segoe UI Symbol"/>
        </w:rPr>
        <w:t>☐</w:t>
      </w:r>
      <w:r>
        <w:rPr>
          <w:rFonts w:cs="Arial"/>
        </w:rPr>
        <w:t xml:space="preserve"> </w:t>
      </w:r>
      <w:r>
        <w:rPr>
          <w:rFonts w:cs="Arial"/>
        </w:rPr>
        <w:t>Kiến trúc nghiệp vụ (business architecture)</w:t>
      </w:r>
    </w:p>
    <w:p>
      <w:pPr>
        <w:pStyle w:val="ListParagraph"/>
        <w:widowControl w:val="false"/>
        <w:numPr>
          <w:ilvl w:val="0"/>
          <w:numId w:val="0"/>
        </w:numPr>
        <w:spacing w:lineRule="auto" w:line="264" w:before="120" w:after="0"/>
        <w:ind w:hanging="0" w:left="1440"/>
        <w:contextualSpacing w:val="false"/>
        <w:jc w:val="both"/>
        <w:outlineLvl w:val="1"/>
        <w:rPr>
          <w:rFonts w:cs="Arial"/>
        </w:rPr>
      </w:pPr>
      <w:r>
        <w:rPr>
          <w:rFonts w:cs="Segoe UI Symbol" w:ascii="Segoe UI Symbol" w:hAnsi="Segoe UI Symbol"/>
        </w:rPr>
        <w:t>☐</w:t>
      </w:r>
      <w:r>
        <w:rPr>
          <w:rFonts w:cs="Arial"/>
        </w:rPr>
        <w:t xml:space="preserve"> </w:t>
      </w:r>
      <w:r>
        <w:rPr>
          <w:rFonts w:cs="Arial"/>
        </w:rPr>
        <w:t>Kiến trúc dữ liệu (data architecture)</w:t>
      </w:r>
    </w:p>
    <w:p>
      <w:pPr>
        <w:pStyle w:val="ListParagraph"/>
        <w:widowControl w:val="false"/>
        <w:numPr>
          <w:ilvl w:val="0"/>
          <w:numId w:val="0"/>
        </w:numPr>
        <w:spacing w:lineRule="auto" w:line="264" w:before="120" w:after="0"/>
        <w:ind w:hanging="0" w:left="1440"/>
        <w:contextualSpacing w:val="false"/>
        <w:jc w:val="both"/>
        <w:outlineLvl w:val="1"/>
        <w:rPr>
          <w:rFonts w:cs="Arial"/>
        </w:rPr>
      </w:pPr>
      <w:r>
        <w:rPr>
          <w:rFonts w:cs="Segoe UI Symbol" w:ascii="Segoe UI Symbol" w:hAnsi="Segoe UI Symbol"/>
        </w:rPr>
        <w:t>☐</w:t>
      </w:r>
      <w:r>
        <w:rPr>
          <w:rFonts w:cs="Arial"/>
        </w:rPr>
        <w:t xml:space="preserve"> </w:t>
      </w:r>
      <w:r>
        <w:rPr>
          <w:rFonts w:cs="Arial"/>
        </w:rPr>
        <w:t>Kiến trúc ứng dụng (application architecture)</w:t>
      </w:r>
    </w:p>
    <w:p>
      <w:pPr>
        <w:pStyle w:val="ListParagraph"/>
        <w:widowControl w:val="false"/>
        <w:numPr>
          <w:ilvl w:val="0"/>
          <w:numId w:val="0"/>
        </w:numPr>
        <w:spacing w:lineRule="auto" w:line="264" w:before="120" w:after="0"/>
        <w:ind w:hanging="0" w:left="1440"/>
        <w:contextualSpacing w:val="false"/>
        <w:jc w:val="both"/>
        <w:outlineLvl w:val="1"/>
        <w:rPr>
          <w:rFonts w:cs="Arial"/>
        </w:rPr>
      </w:pPr>
      <w:r>
        <w:rPr>
          <w:rFonts w:cs="Segoe UI Symbol" w:ascii="Segoe UI Symbol" w:hAnsi="Segoe UI Symbol"/>
        </w:rPr>
        <w:t>☐</w:t>
      </w:r>
      <w:r>
        <w:rPr>
          <w:rFonts w:cs="Arial"/>
        </w:rPr>
        <w:t xml:space="preserve"> </w:t>
      </w:r>
      <w:r>
        <w:rPr>
          <w:rFonts w:cs="Arial"/>
        </w:rPr>
        <w:t>Kiến trúc công nghệ (technology/infrastructure)</w:t>
      </w:r>
    </w:p>
    <w:p>
      <w:pPr>
        <w:pStyle w:val="ListParagraph"/>
        <w:widowControl w:val="false"/>
        <w:numPr>
          <w:ilvl w:val="0"/>
          <w:numId w:val="0"/>
        </w:numPr>
        <w:spacing w:lineRule="auto" w:line="264" w:before="120" w:after="0"/>
        <w:ind w:hanging="0" w:left="1440"/>
        <w:contextualSpacing w:val="false"/>
        <w:jc w:val="both"/>
        <w:outlineLvl w:val="1"/>
        <w:rPr>
          <w:rFonts w:cs="Arial"/>
        </w:rPr>
      </w:pPr>
      <w:r>
        <w:rPr>
          <w:rFonts w:cs="Segoe UI Symbol" w:ascii="Segoe UI Symbol" w:hAnsi="Segoe UI Symbol"/>
        </w:rPr>
        <w:t>☐</w:t>
      </w:r>
      <w:r>
        <w:rPr>
          <w:rFonts w:cs="Arial"/>
        </w:rPr>
        <w:t xml:space="preserve"> </w:t>
      </w:r>
      <w:r>
        <w:rPr>
          <w:rFonts w:cs="Arial"/>
        </w:rPr>
        <w:t>Kiến trúc bảo mật (security architecture)</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Tài liệu kiến trúc có thể hiện rõ mối quan hệ giữa các hệ thống CNTT với quy trình nghiệp vụ của trường không?</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Trường hiện có bao nhiêu hệ thống phần mềm dùng trong quản trị? Liệt kê các nhóm chính:</w:t>
      </w:r>
    </w:p>
    <w:p>
      <w:pPr>
        <w:pStyle w:val="ListParagraph"/>
        <w:widowControl w:val="false"/>
        <w:numPr>
          <w:ilvl w:val="2"/>
          <w:numId w:val="2"/>
        </w:numPr>
        <w:spacing w:lineRule="auto" w:line="264" w:before="120" w:after="0"/>
        <w:contextualSpacing w:val="false"/>
        <w:jc w:val="both"/>
        <w:outlineLvl w:val="1"/>
        <w:rPr>
          <w:rFonts w:cs="Arial"/>
        </w:rPr>
      </w:pPr>
      <w:r>
        <w:rPr>
          <w:rFonts w:cs="Arial"/>
        </w:rPr>
        <w:t>Quản lý đào tạo (đại học, sau đại học…)</w:t>
      </w:r>
    </w:p>
    <w:p>
      <w:pPr>
        <w:pStyle w:val="ListParagraph"/>
        <w:widowControl w:val="false"/>
        <w:numPr>
          <w:ilvl w:val="2"/>
          <w:numId w:val="2"/>
        </w:numPr>
        <w:spacing w:lineRule="auto" w:line="264" w:before="120" w:after="0"/>
        <w:contextualSpacing w:val="false"/>
        <w:jc w:val="both"/>
        <w:outlineLvl w:val="1"/>
        <w:rPr>
          <w:rFonts w:cs="Arial"/>
        </w:rPr>
      </w:pPr>
      <w:r>
        <w:rPr>
          <w:rFonts w:cs="Arial"/>
        </w:rPr>
        <w:t>Quản lý sinh viên</w:t>
      </w:r>
    </w:p>
    <w:p>
      <w:pPr>
        <w:pStyle w:val="ListParagraph"/>
        <w:widowControl w:val="false"/>
        <w:numPr>
          <w:ilvl w:val="2"/>
          <w:numId w:val="2"/>
        </w:numPr>
        <w:spacing w:lineRule="auto" w:line="264" w:before="120" w:after="0"/>
        <w:contextualSpacing w:val="false"/>
        <w:jc w:val="both"/>
        <w:outlineLvl w:val="1"/>
        <w:rPr>
          <w:rFonts w:cs="Arial"/>
        </w:rPr>
      </w:pPr>
      <w:r>
        <w:rPr>
          <w:rFonts w:cs="Arial"/>
        </w:rPr>
        <w:t>Quản lý cán bộ</w:t>
      </w:r>
    </w:p>
    <w:p>
      <w:pPr>
        <w:pStyle w:val="ListParagraph"/>
        <w:widowControl w:val="false"/>
        <w:numPr>
          <w:ilvl w:val="2"/>
          <w:numId w:val="2"/>
        </w:numPr>
        <w:spacing w:lineRule="auto" w:line="264" w:before="120" w:after="0"/>
        <w:contextualSpacing w:val="false"/>
        <w:jc w:val="both"/>
        <w:outlineLvl w:val="1"/>
        <w:rPr>
          <w:rFonts w:cs="Arial"/>
        </w:rPr>
      </w:pPr>
      <w:r>
        <w:rPr>
          <w:rFonts w:cs="Arial"/>
        </w:rPr>
        <w:t>Tài chính – kế toán</w:t>
      </w:r>
    </w:p>
    <w:p>
      <w:pPr>
        <w:pStyle w:val="ListParagraph"/>
        <w:widowControl w:val="false"/>
        <w:numPr>
          <w:ilvl w:val="2"/>
          <w:numId w:val="2"/>
        </w:numPr>
        <w:spacing w:lineRule="auto" w:line="264" w:before="120" w:after="0"/>
        <w:contextualSpacing w:val="false"/>
        <w:jc w:val="both"/>
        <w:outlineLvl w:val="1"/>
        <w:rPr>
          <w:rFonts w:cs="Arial"/>
        </w:rPr>
      </w:pPr>
      <w:r>
        <w:rPr>
          <w:rFonts w:cs="Arial"/>
        </w:rPr>
        <w:t>Quản lý học liệu – thư viện</w:t>
      </w:r>
    </w:p>
    <w:p>
      <w:pPr>
        <w:pStyle w:val="ListParagraph"/>
        <w:widowControl w:val="false"/>
        <w:numPr>
          <w:ilvl w:val="2"/>
          <w:numId w:val="2"/>
        </w:numPr>
        <w:spacing w:lineRule="auto" w:line="264" w:before="120" w:after="0"/>
        <w:contextualSpacing w:val="false"/>
        <w:jc w:val="both"/>
        <w:outlineLvl w:val="1"/>
        <w:rPr>
          <w:rFonts w:cs="Arial"/>
        </w:rPr>
      </w:pPr>
      <w:r>
        <w:rPr>
          <w:rFonts w:cs="Arial"/>
        </w:rPr>
        <w:t>LMS/MOOCs</w:t>
      </w:r>
    </w:p>
    <w:p>
      <w:pPr>
        <w:pStyle w:val="ListParagraph"/>
        <w:widowControl w:val="false"/>
        <w:numPr>
          <w:ilvl w:val="2"/>
          <w:numId w:val="2"/>
        </w:numPr>
        <w:spacing w:lineRule="auto" w:line="264" w:before="120" w:after="0"/>
        <w:contextualSpacing w:val="false"/>
        <w:jc w:val="both"/>
        <w:outlineLvl w:val="1"/>
        <w:rPr>
          <w:rFonts w:cs="Arial"/>
        </w:rPr>
      </w:pPr>
      <w:r>
        <w:rPr>
          <w:rFonts w:cs="Arial"/>
        </w:rPr>
        <w:t>Khác…</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Các hệ thống này có nằm trong quy hoạch tổng thể hay phát triển riêng lẻ theo từng đơn vị?</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Có sử dụng nền tảng dùng chung (framework/middleware/service bus) để tích hợp các hệ thống không? Nếu có thì nền tảng đó do đơn vị nào quản lý và phát triển?</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Các hệ thống nghiệp vụ hiện tại có tích hợp – chia sẻ dữ liệu với nhau không? Nếu có, dùng phương thức nào?</w:t>
      </w:r>
    </w:p>
    <w:p>
      <w:pPr>
        <w:pStyle w:val="ListParagraph"/>
        <w:widowControl w:val="false"/>
        <w:numPr>
          <w:ilvl w:val="0"/>
          <w:numId w:val="0"/>
        </w:numPr>
        <w:spacing w:lineRule="auto" w:line="264" w:before="120" w:after="0"/>
        <w:ind w:hanging="0" w:left="1440"/>
        <w:contextualSpacing w:val="false"/>
        <w:jc w:val="both"/>
        <w:outlineLvl w:val="1"/>
        <w:rPr>
          <w:rFonts w:cs="Arial"/>
        </w:rPr>
      </w:pPr>
      <w:r>
        <w:rPr>
          <w:rFonts w:cs="Segoe UI Symbol" w:ascii="Segoe UI Symbol" w:hAnsi="Segoe UI Symbol"/>
        </w:rPr>
        <w:t>☐</w:t>
      </w:r>
      <w:r>
        <w:rPr>
          <w:rFonts w:cs="Arial"/>
        </w:rPr>
        <w:t xml:space="preserve"> </w:t>
      </w:r>
      <w:r>
        <w:rPr>
          <w:rFonts w:cs="Arial"/>
        </w:rPr>
        <w:t>API RESTful</w:t>
      </w:r>
    </w:p>
    <w:p>
      <w:pPr>
        <w:pStyle w:val="ListParagraph"/>
        <w:widowControl w:val="false"/>
        <w:numPr>
          <w:ilvl w:val="0"/>
          <w:numId w:val="0"/>
        </w:numPr>
        <w:spacing w:lineRule="auto" w:line="264" w:before="120" w:after="0"/>
        <w:ind w:hanging="0" w:left="1440"/>
        <w:contextualSpacing w:val="false"/>
        <w:jc w:val="both"/>
        <w:outlineLvl w:val="1"/>
        <w:rPr>
          <w:rFonts w:cs="Arial"/>
        </w:rPr>
      </w:pPr>
      <w:r>
        <w:rPr>
          <w:rFonts w:cs="Segoe UI Symbol" w:ascii="Segoe UI Symbol" w:hAnsi="Segoe UI Symbol"/>
        </w:rPr>
        <w:t>☐</w:t>
      </w:r>
      <w:r>
        <w:rPr>
          <w:rFonts w:cs="Arial"/>
        </w:rPr>
        <w:t xml:space="preserve"> </w:t>
      </w:r>
      <w:r>
        <w:rPr>
          <w:rFonts w:cs="Arial"/>
        </w:rPr>
        <w:t>Message queue (Kafka, RabbitMQ…)</w:t>
      </w:r>
    </w:p>
    <w:p>
      <w:pPr>
        <w:pStyle w:val="ListParagraph"/>
        <w:widowControl w:val="false"/>
        <w:numPr>
          <w:ilvl w:val="0"/>
          <w:numId w:val="0"/>
        </w:numPr>
        <w:spacing w:lineRule="auto" w:line="264" w:before="120" w:after="0"/>
        <w:ind w:hanging="0" w:left="1440"/>
        <w:contextualSpacing w:val="false"/>
        <w:jc w:val="both"/>
        <w:outlineLvl w:val="1"/>
        <w:rPr>
          <w:rFonts w:cs="Arial"/>
        </w:rPr>
      </w:pPr>
      <w:r>
        <w:rPr>
          <w:rFonts w:cs="Segoe UI Symbol" w:ascii="Segoe UI Symbol" w:hAnsi="Segoe UI Symbol"/>
        </w:rPr>
        <w:t>☐</w:t>
      </w:r>
      <w:r>
        <w:rPr>
          <w:rFonts w:cs="Arial"/>
        </w:rPr>
        <w:t xml:space="preserve"> </w:t>
      </w:r>
      <w:r>
        <w:rPr>
          <w:rFonts w:cs="Arial"/>
        </w:rPr>
        <w:t>Tích hợp thủ công / file CSV</w:t>
      </w:r>
    </w:p>
    <w:p>
      <w:pPr>
        <w:pStyle w:val="ListParagraph"/>
        <w:widowControl w:val="false"/>
        <w:numPr>
          <w:ilvl w:val="0"/>
          <w:numId w:val="0"/>
        </w:numPr>
        <w:spacing w:lineRule="auto" w:line="264" w:before="120" w:after="0"/>
        <w:ind w:hanging="0" w:left="1440"/>
        <w:contextualSpacing w:val="false"/>
        <w:jc w:val="both"/>
        <w:outlineLvl w:val="1"/>
        <w:rPr>
          <w:rFonts w:cs="Arial"/>
        </w:rPr>
      </w:pPr>
      <w:r>
        <w:rPr>
          <w:rFonts w:cs="Segoe UI Symbol" w:ascii="Segoe UI Symbol" w:hAnsi="Segoe UI Symbol"/>
        </w:rPr>
        <w:t>☐</w:t>
      </w:r>
      <w:r>
        <w:rPr>
          <w:rFonts w:cs="Arial"/>
        </w:rPr>
        <w:t xml:space="preserve"> </w:t>
      </w:r>
      <w:r>
        <w:rPr>
          <w:rFonts w:cs="Arial"/>
        </w:rPr>
        <w:t>Chưa tích hợp</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Có nền tảng tích hợp (ESB/iPaaS) hoặc cổng tích hợp nội bộ không?</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Trường có hệ thống quản trị SSO, LDAP, AD không? Trường tự phát triển hay sử dụng bên của bên ngoài?</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Có quy chuẩn chung về định danh sinh viên – giảng viên – học phần – ngành đào tạo phục vụ liên thông không?</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Các hệ thống có liên thông với nền tảng của Bộ GD&amp;ĐT, VNEdu, CSDL quốc gia hay ngân hàng không?</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Có kế hoạch xây dựng hệ thống báo cáo thông minh, dashboard dùng chung không? Cho những vị trí nào? và nội dung dự kiến cho mỗi Dashboard đó là gì?</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Có nền tảng phân tích dữ liệu hoặc sử dụng AI/ML để khai thác dữ liệu đã có không?</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Trung tâm có chịu trách nhiệm quản lý, cập nhật, giám sát triển khai kiến trúc tổng thể?</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Kiến trúc tổng thể có được cập nhật định kỳ không? (Mỗi năm, mỗi giai đoạn?)</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Có lộ trình nâng cấp kiến trúc tổng thể theo từng giai đoạn 2025–2027 không?</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Bản vẽ sơ đồ kiến trúc tổng thể cấp trường (hiện trạng – mục tiêu)</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Có quy định chuẩn hóa dữ liệu đầu vào/ra cho các hệ thống nghiệp vụ không?</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Trường có áp dụng chuẩn mã hóa dùng chung không? (ví dụ: mã số sinh viên, mã học phần, mã khoa…)</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Dữ liệu nào có thể chia sẻ giữa các phòng ban:</w:t>
      </w:r>
    </w:p>
    <w:p>
      <w:pPr>
        <w:pStyle w:val="Normal"/>
        <w:widowControl w:val="false"/>
        <w:numPr>
          <w:ilvl w:val="2"/>
          <w:numId w:val="4"/>
        </w:numPr>
        <w:spacing w:lineRule="auto" w:line="264" w:before="120" w:after="0"/>
        <w:jc w:val="both"/>
        <w:rPr>
          <w:rFonts w:cs="Arial"/>
        </w:rPr>
      </w:pPr>
      <w:r>
        <w:rPr>
          <w:rFonts w:cs="Arial"/>
        </w:rPr>
        <w:t>Phòng của thầy cô cần dữ liệu từ phòng/ban nào chuyển tới?</w:t>
      </w:r>
    </w:p>
    <w:p>
      <w:pPr>
        <w:pStyle w:val="Normal"/>
        <w:widowControl w:val="false"/>
        <w:numPr>
          <w:ilvl w:val="2"/>
          <w:numId w:val="4"/>
        </w:numPr>
        <w:spacing w:lineRule="auto" w:line="264" w:before="120" w:after="0"/>
        <w:jc w:val="both"/>
        <w:rPr>
          <w:rFonts w:cs="Arial"/>
        </w:rPr>
      </w:pPr>
      <w:r>
        <w:rPr>
          <w:rFonts w:cs="Arial"/>
        </w:rPr>
        <w:t>Phòng của thầy cô cần chuyển thông tin, dữ liệu tới phòng/ban nào?</w:t>
      </w:r>
    </w:p>
    <w:p>
      <w:pPr>
        <w:pStyle w:val="Normal"/>
        <w:widowControl w:val="false"/>
        <w:numPr>
          <w:ilvl w:val="2"/>
          <w:numId w:val="4"/>
        </w:numPr>
        <w:spacing w:lineRule="auto" w:line="264" w:before="120" w:after="0"/>
        <w:jc w:val="both"/>
        <w:rPr>
          <w:rFonts w:cs="Arial"/>
        </w:rPr>
      </w:pPr>
      <w:r>
        <w:rPr>
          <w:rFonts w:cs="Arial"/>
        </w:rPr>
        <w:t>Cách thức chuyển thông tin hiện nay là gì? Thông qua email, thông qua phần mềm dùng chung? Hay cách nào?</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Cách thức đánh mã dữ liệu các đối tượng thông tin trong trường như thế nào? quy tắc là gì? Ví dụ: mã sinh viên, mã môn học, …, có tính thống nhất trong toàn trường không?</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Những điểm “ngắt kết nối” giữa các phòng ban</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Thầy cô mong muốn kết nối gì?</w:t>
      </w:r>
    </w:p>
    <w:p>
      <w:pPr>
        <w:pStyle w:val="Normal"/>
        <w:widowControl w:val="false"/>
        <w:numPr>
          <w:ilvl w:val="1"/>
          <w:numId w:val="4"/>
        </w:numPr>
        <w:spacing w:lineRule="auto" w:line="264" w:before="120" w:after="0"/>
        <w:jc w:val="both"/>
        <w:rPr>
          <w:rFonts w:cs="Arial"/>
        </w:rPr>
      </w:pPr>
      <w:r>
        <w:rPr>
          <w:rFonts w:cs="Arial"/>
        </w:rPr>
        <w:t>Kết nối giữa các phần mềm trong phòng/ban mình với nhau?</w:t>
      </w:r>
    </w:p>
    <w:p>
      <w:pPr>
        <w:pStyle w:val="Normal"/>
        <w:widowControl w:val="false"/>
        <w:numPr>
          <w:ilvl w:val="1"/>
          <w:numId w:val="4"/>
        </w:numPr>
        <w:spacing w:lineRule="auto" w:line="264" w:before="120" w:after="0"/>
        <w:jc w:val="both"/>
        <w:rPr>
          <w:rFonts w:cs="Arial"/>
        </w:rPr>
      </w:pPr>
      <w:r>
        <w:rPr>
          <w:rFonts w:cs="Arial"/>
        </w:rPr>
        <w:t>Hay kết nối với phần mềm phòng ban khác?</w:t>
      </w:r>
    </w:p>
    <w:p>
      <w:pPr>
        <w:pStyle w:val="Normal"/>
        <w:widowControl w:val="false"/>
        <w:numPr>
          <w:ilvl w:val="1"/>
          <w:numId w:val="4"/>
        </w:numPr>
        <w:spacing w:lineRule="auto" w:line="264" w:before="120" w:after="0"/>
        <w:jc w:val="both"/>
        <w:rPr>
          <w:rFonts w:cs="Arial"/>
        </w:rPr>
      </w:pPr>
      <w:r>
        <w:rPr>
          <w:rFonts w:cs="Arial"/>
        </w:rPr>
        <w:t>Kết nối để lấy dữ liệu về hay để đẩy dữ liệu sang phần mềm kia? Hay cả hai?</w:t>
      </w:r>
    </w:p>
    <w:p>
      <w:pPr>
        <w:pStyle w:val="Normal"/>
        <w:widowControl w:val="false"/>
        <w:numPr>
          <w:ilvl w:val="1"/>
          <w:numId w:val="4"/>
        </w:numPr>
        <w:spacing w:lineRule="auto" w:line="264" w:before="120" w:after="0"/>
        <w:jc w:val="both"/>
        <w:rPr>
          <w:rFonts w:cs="Arial"/>
        </w:rPr>
      </w:pPr>
      <w:r>
        <w:rPr>
          <w:rFonts w:cs="Arial"/>
        </w:rPr>
        <w:t>Và nếu kết nối, thầy cô cho rằng đâu là vấn đề cần giải quyết?</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Các vấn đề cần lưu ý, các yêu cầu về an ninh, bảo mật đối với hệ thống CNTT?</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Để phục vụ tốt hơn nhiệm vụ chuyển đổi số cho Trường, theo thầy cô, vấn đề kiến trúc tổng thể cần được cải tiến, bổ sung gì?</w:t>
      </w:r>
    </w:p>
    <w:p>
      <w:pPr>
        <w:pStyle w:val="ListParagraph"/>
        <w:widowControl w:val="false"/>
        <w:numPr>
          <w:ilvl w:val="0"/>
          <w:numId w:val="2"/>
        </w:numPr>
        <w:spacing w:lineRule="auto" w:line="264" w:before="120" w:after="0"/>
        <w:contextualSpacing w:val="false"/>
        <w:jc w:val="both"/>
        <w:outlineLvl w:val="1"/>
        <w:rPr>
          <w:rFonts w:cs="Arial"/>
          <w:b/>
          <w:bCs/>
        </w:rPr>
      </w:pPr>
      <w:bookmarkStart w:id="11" w:name="_Toc196121003"/>
      <w:r>
        <w:rPr>
          <w:rFonts w:cs="Arial"/>
          <w:b/>
          <w:bCs/>
        </w:rPr>
        <w:t>Về hệ thống phần mềm đang dùng của trường</w:t>
      </w:r>
      <w:bookmarkEnd w:id="11"/>
    </w:p>
    <w:p>
      <w:pPr>
        <w:pStyle w:val="Normal"/>
        <w:widowControl w:val="false"/>
        <w:numPr>
          <w:ilvl w:val="0"/>
          <w:numId w:val="0"/>
        </w:numPr>
        <w:spacing w:lineRule="auto" w:line="264" w:before="120" w:after="0"/>
        <w:ind w:hanging="0" w:left="709"/>
        <w:jc w:val="both"/>
        <w:outlineLvl w:val="1"/>
        <w:rPr>
          <w:rFonts w:cs="Arial"/>
        </w:rPr>
      </w:pPr>
      <w:r>
        <w:rPr>
          <w:rFonts w:cs="Arial"/>
        </w:rPr>
        <w:t>Vui lòng cung cấp danh sách phần mềm đang sử dụng trong Trung tâm và trong các từng đơn vị, Mỗi phần mềm cung cấp thông tin sau:</w:t>
      </w:r>
    </w:p>
    <w:p>
      <w:pPr>
        <w:pStyle w:val="ListParagraph"/>
        <w:widowControl w:val="false"/>
        <w:numPr>
          <w:ilvl w:val="1"/>
          <w:numId w:val="2"/>
        </w:numPr>
        <w:spacing w:lineRule="auto" w:line="264" w:before="120" w:after="0"/>
        <w:contextualSpacing w:val="false"/>
        <w:jc w:val="both"/>
        <w:outlineLvl w:val="1"/>
        <w:rPr>
          <w:rFonts w:eastAsia="Calibri" w:cs="Arial"/>
          <w:kern w:val="0"/>
          <w:lang w:val="nl-NL"/>
          <w14:ligatures w14:val="none"/>
        </w:rPr>
      </w:pPr>
      <w:r>
        <w:rPr>
          <w:rFonts w:eastAsia="Calibri" w:cs="Arial"/>
          <w:kern w:val="0"/>
          <w:lang w:val="nl-NL"/>
          <w14:ligatures w14:val="none"/>
        </w:rPr>
        <w:t>Tên phần mềm đang sử dụng?</w:t>
      </w:r>
    </w:p>
    <w:p>
      <w:pPr>
        <w:pStyle w:val="ListParagraph"/>
        <w:widowControl w:val="false"/>
        <w:numPr>
          <w:ilvl w:val="1"/>
          <w:numId w:val="2"/>
        </w:numPr>
        <w:spacing w:lineRule="auto" w:line="264" w:before="120" w:after="0"/>
        <w:contextualSpacing w:val="false"/>
        <w:jc w:val="both"/>
        <w:outlineLvl w:val="1"/>
        <w:rPr>
          <w:rFonts w:eastAsia="Calibri" w:cs="Arial"/>
          <w:kern w:val="0"/>
          <w:lang w:val="nl-NL"/>
          <w14:ligatures w14:val="none"/>
        </w:rPr>
      </w:pPr>
      <w:r>
        <w:rPr>
          <w:rFonts w:eastAsia="Calibri" w:cs="Arial"/>
          <w:kern w:val="0"/>
          <w:lang w:val="nl-NL"/>
          <w14:ligatures w14:val="none"/>
        </w:rPr>
        <w:t>Mục đích sử dụng, chức năng nghiệp vụ của phần mềm này là gì:</w:t>
      </w:r>
    </w:p>
    <w:p>
      <w:pPr>
        <w:pStyle w:val="Normal"/>
        <w:widowControl w:val="false"/>
        <w:numPr>
          <w:ilvl w:val="2"/>
          <w:numId w:val="3"/>
        </w:numPr>
        <w:spacing w:lineRule="auto" w:line="264" w:before="120" w:after="0"/>
        <w:jc w:val="both"/>
        <w:rPr>
          <w:rFonts w:eastAsia="Calibri" w:cs="Arial"/>
          <w:kern w:val="0"/>
          <w:lang w:val="nl-NL"/>
          <w14:ligatures w14:val="none"/>
        </w:rPr>
      </w:pPr>
      <w:r>
        <w:rPr>
          <w:rFonts w:eastAsia="Calibri" w:cs="Arial"/>
          <w:kern w:val="0"/>
          <w:lang w:val="nl-NL"/>
          <w14:ligatures w14:val="none"/>
        </w:rPr>
        <w:t>Dữ liệu đầu vào của phần mềm được lấy từ đâu? Nhập tay hay import file hay tự động chuyển từ phần mềm khác?</w:t>
      </w:r>
    </w:p>
    <w:p>
      <w:pPr>
        <w:pStyle w:val="Normal"/>
        <w:widowControl w:val="false"/>
        <w:numPr>
          <w:ilvl w:val="2"/>
          <w:numId w:val="3"/>
        </w:numPr>
        <w:spacing w:lineRule="auto" w:line="264" w:before="120" w:after="0"/>
        <w:jc w:val="both"/>
        <w:rPr>
          <w:rFonts w:eastAsia="Calibri" w:cs="Arial"/>
          <w:kern w:val="0"/>
          <w:lang w:val="nl-NL"/>
          <w14:ligatures w14:val="none"/>
        </w:rPr>
      </w:pPr>
      <w:r>
        <w:rPr>
          <w:rFonts w:eastAsia="Calibri" w:cs="Arial"/>
          <w:kern w:val="0"/>
          <w:lang w:val="nl-NL"/>
          <w14:ligatures w14:val="none"/>
        </w:rPr>
        <w:t>Dữ liệu phát sinh trong quá trình sử dụng là gì? Kết quả đầu ra là gì? Và kết quả này sẽ được ai sử dụng? Gửi đi đâu? Và khi nào gửi?</w:t>
      </w:r>
    </w:p>
    <w:p>
      <w:pPr>
        <w:pStyle w:val="Normal"/>
        <w:widowControl w:val="false"/>
        <w:numPr>
          <w:ilvl w:val="2"/>
          <w:numId w:val="3"/>
        </w:numPr>
        <w:spacing w:lineRule="auto" w:line="264" w:before="120" w:after="0"/>
        <w:jc w:val="both"/>
        <w:rPr>
          <w:rFonts w:eastAsia="Calibri" w:cs="Arial"/>
          <w:kern w:val="0"/>
          <w:lang w:val="nl-NL"/>
          <w14:ligatures w14:val="none"/>
        </w:rPr>
      </w:pPr>
      <w:r>
        <w:rPr>
          <w:rFonts w:eastAsia="Calibri" w:cs="Arial"/>
          <w:kern w:val="0"/>
          <w:lang w:val="nl-NL"/>
          <w14:ligatures w14:val="none"/>
        </w:rPr>
        <w:t>Danh sách các loại thông tin và tần suất cập nhật dữ liệu</w:t>
      </w:r>
    </w:p>
    <w:p>
      <w:pPr>
        <w:pStyle w:val="ListParagraph"/>
        <w:widowControl w:val="false"/>
        <w:numPr>
          <w:ilvl w:val="1"/>
          <w:numId w:val="2"/>
        </w:numPr>
        <w:spacing w:lineRule="auto" w:line="264" w:before="120" w:after="0"/>
        <w:contextualSpacing w:val="false"/>
        <w:jc w:val="both"/>
        <w:outlineLvl w:val="1"/>
        <w:rPr>
          <w:rFonts w:eastAsia="Calibri" w:cs="Arial"/>
          <w:kern w:val="0"/>
          <w:lang w:val="nl-NL"/>
          <w14:ligatures w14:val="none"/>
        </w:rPr>
      </w:pPr>
      <w:r>
        <w:rPr>
          <w:rFonts w:eastAsia="Calibri" w:cs="Arial"/>
          <w:kern w:val="0"/>
          <w:lang w:val="nl-NL"/>
          <w14:ligatures w14:val="none"/>
        </w:rPr>
        <w:t xml:space="preserve">Có </w:t>
      </w:r>
      <w:r>
        <w:rPr>
          <w:rFonts w:cs="Arial"/>
        </w:rPr>
        <w:t>đang</w:t>
      </w:r>
      <w:r>
        <w:rPr>
          <w:rFonts w:eastAsia="Calibri" w:cs="Arial"/>
          <w:kern w:val="0"/>
          <w:lang w:val="nl-NL"/>
          <w14:ligatures w14:val="none"/>
        </w:rPr>
        <w:t xml:space="preserve"> sử dụng hàng ngày không?</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Đối tượng sử dụng chính của phần mềm này là ai?</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Nhà cung cấp hoặc đơn vị phát triển?</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Công nghệ của phần mềm ứng dụng: .NET/Java, SQL Server/ Oracle/…</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Khả năng xuất dữ liệu qua API, webservice, import/export file</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Kiến nghị đề xuất, nâng cấp, bổ sung chức năng nghiệp vụ, tiện ích .. đối với phần mềm ứng dụng đang sử dụng</w:t>
      </w:r>
    </w:p>
    <w:p>
      <w:pPr>
        <w:pStyle w:val="ListParagraph"/>
        <w:widowControl w:val="false"/>
        <w:numPr>
          <w:ilvl w:val="0"/>
          <w:numId w:val="2"/>
        </w:numPr>
        <w:spacing w:lineRule="auto" w:line="264" w:before="120" w:after="0"/>
        <w:contextualSpacing w:val="false"/>
        <w:jc w:val="both"/>
        <w:outlineLvl w:val="1"/>
        <w:rPr>
          <w:rFonts w:cs="Arial"/>
          <w:b/>
          <w:bCs/>
        </w:rPr>
      </w:pPr>
      <w:bookmarkStart w:id="12" w:name="_Toc196121006"/>
      <w:r>
        <w:rPr>
          <w:rFonts w:cs="Arial"/>
          <w:b/>
          <w:bCs/>
        </w:rPr>
        <w:t>Về nguồn lực tài chính</w:t>
      </w:r>
      <w:bookmarkEnd w:id="12"/>
    </w:p>
    <w:p>
      <w:pPr>
        <w:pStyle w:val="ListParagraph"/>
        <w:widowControl w:val="false"/>
        <w:numPr>
          <w:ilvl w:val="1"/>
          <w:numId w:val="2"/>
        </w:numPr>
        <w:spacing w:lineRule="auto" w:line="264" w:before="120" w:after="0"/>
        <w:contextualSpacing w:val="false"/>
        <w:jc w:val="both"/>
        <w:outlineLvl w:val="1"/>
        <w:rPr>
          <w:rFonts w:cs="Arial"/>
        </w:rPr>
      </w:pPr>
      <w:r>
        <w:rPr>
          <w:rFonts w:cs="Arial"/>
        </w:rPr>
        <w:t>Trường đã xây dựng kế hoạch tài chính hoặc phân bổ ngân sách cụ thể cho chuyển đổi số chưa?</w:t>
      </w:r>
    </w:p>
    <w:p>
      <w:pPr>
        <w:pStyle w:val="ListParagraph"/>
        <w:widowControl w:val="false"/>
        <w:numPr>
          <w:ilvl w:val="0"/>
          <w:numId w:val="0"/>
        </w:numPr>
        <w:spacing w:lineRule="auto" w:line="264" w:before="120" w:after="0"/>
        <w:ind w:hanging="0" w:left="1440"/>
        <w:contextualSpacing w:val="false"/>
        <w:jc w:val="both"/>
        <w:outlineLvl w:val="1"/>
        <w:rPr>
          <w:rFonts w:cs="Arial"/>
        </w:rPr>
      </w:pPr>
      <w:r>
        <w:rPr>
          <w:rFonts w:cs="Segoe UI Symbol" w:ascii="Segoe UI Symbol" w:hAnsi="Segoe UI Symbol"/>
        </w:rPr>
        <w:t>☐</w:t>
      </w:r>
      <w:r>
        <w:rPr>
          <w:rFonts w:cs="Arial"/>
        </w:rPr>
        <w:t xml:space="preserve"> </w:t>
      </w:r>
      <w:r>
        <w:rPr>
          <w:rFonts w:cs="Arial"/>
        </w:rPr>
        <w:t>Có</w:t>
      </w:r>
    </w:p>
    <w:p>
      <w:pPr>
        <w:pStyle w:val="ListParagraph"/>
        <w:widowControl w:val="false"/>
        <w:numPr>
          <w:ilvl w:val="0"/>
          <w:numId w:val="0"/>
        </w:numPr>
        <w:spacing w:lineRule="auto" w:line="264" w:before="120" w:after="0"/>
        <w:ind w:hanging="0" w:left="1440"/>
        <w:contextualSpacing w:val="false"/>
        <w:jc w:val="both"/>
        <w:outlineLvl w:val="1"/>
        <w:rPr>
          <w:rFonts w:cs="Arial"/>
        </w:rPr>
      </w:pPr>
      <w:r>
        <w:rPr>
          <w:rFonts w:cs="Segoe UI Symbol" w:ascii="Segoe UI Symbol" w:hAnsi="Segoe UI Symbol"/>
        </w:rPr>
        <w:t>☐</w:t>
      </w:r>
      <w:r>
        <w:rPr>
          <w:rFonts w:cs="Arial"/>
        </w:rPr>
        <w:t xml:space="preserve"> </w:t>
      </w:r>
      <w:r>
        <w:rPr>
          <w:rFonts w:cs="Arial"/>
        </w:rPr>
        <w:t>Chưa</w:t>
      </w:r>
    </w:p>
    <w:p>
      <w:pPr>
        <w:pStyle w:val="ListParagraph"/>
        <w:widowControl w:val="false"/>
        <w:numPr>
          <w:ilvl w:val="0"/>
          <w:numId w:val="0"/>
        </w:numPr>
        <w:spacing w:lineRule="auto" w:line="264" w:before="120" w:after="0"/>
        <w:ind w:hanging="0" w:left="1440"/>
        <w:contextualSpacing w:val="false"/>
        <w:jc w:val="both"/>
        <w:outlineLvl w:val="1"/>
        <w:rPr>
          <w:rFonts w:cs="Arial"/>
        </w:rPr>
      </w:pPr>
      <w:r>
        <w:rPr>
          <w:rFonts w:cs="Arial"/>
        </w:rPr>
        <w:t>Nếu có, ngân sách phân bổ theo năm hoặc theo từng hạng mục?</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Nguồn lực tài chính phục vụ chuyển đổi số của trường đến từ đâu? (chọn nhiều đáp án nếu có)</w:t>
      </w:r>
    </w:p>
    <w:p>
      <w:pPr>
        <w:pStyle w:val="Normal"/>
        <w:widowControl w:val="false"/>
        <w:numPr>
          <w:ilvl w:val="0"/>
          <w:numId w:val="0"/>
        </w:numPr>
        <w:spacing w:lineRule="auto" w:line="264" w:before="120" w:after="0"/>
        <w:ind w:hanging="0" w:left="1440"/>
        <w:jc w:val="both"/>
        <w:outlineLvl w:val="1"/>
        <w:rPr>
          <w:rFonts w:cs="Arial"/>
        </w:rPr>
      </w:pPr>
      <w:r>
        <w:rPr>
          <w:rFonts w:cs="Segoe UI Symbol" w:ascii="Segoe UI Symbol" w:hAnsi="Segoe UI Symbol"/>
        </w:rPr>
        <w:t>☐</w:t>
      </w:r>
      <w:r>
        <w:rPr>
          <w:rFonts w:cs="Arial"/>
        </w:rPr>
        <w:t xml:space="preserve"> </w:t>
      </w:r>
      <w:r>
        <w:rPr>
          <w:rFonts w:cs="Arial"/>
        </w:rPr>
        <w:t>Ngân sách nhà nước cấp theo dự án</w:t>
      </w:r>
    </w:p>
    <w:p>
      <w:pPr>
        <w:pStyle w:val="Normal"/>
        <w:widowControl w:val="false"/>
        <w:numPr>
          <w:ilvl w:val="0"/>
          <w:numId w:val="0"/>
        </w:numPr>
        <w:spacing w:lineRule="auto" w:line="264" w:before="120" w:after="0"/>
        <w:ind w:hanging="0" w:left="1440"/>
        <w:jc w:val="both"/>
        <w:outlineLvl w:val="1"/>
        <w:rPr>
          <w:rFonts w:cs="Arial"/>
        </w:rPr>
      </w:pPr>
      <w:r>
        <w:rPr>
          <w:rFonts w:cs="Segoe UI Symbol" w:ascii="Segoe UI Symbol" w:hAnsi="Segoe UI Symbol"/>
        </w:rPr>
        <w:t>☐</w:t>
      </w:r>
      <w:r>
        <w:rPr>
          <w:rFonts w:cs="Arial"/>
        </w:rPr>
        <w:t xml:space="preserve"> </w:t>
      </w:r>
      <w:r>
        <w:rPr>
          <w:rFonts w:cs="Arial"/>
        </w:rPr>
        <w:t>Nguồn thu học phí</w:t>
      </w:r>
    </w:p>
    <w:p>
      <w:pPr>
        <w:pStyle w:val="Normal"/>
        <w:widowControl w:val="false"/>
        <w:numPr>
          <w:ilvl w:val="0"/>
          <w:numId w:val="0"/>
        </w:numPr>
        <w:spacing w:lineRule="auto" w:line="264" w:before="120" w:after="0"/>
        <w:ind w:hanging="0" w:left="1440"/>
        <w:jc w:val="both"/>
        <w:outlineLvl w:val="1"/>
        <w:rPr>
          <w:rFonts w:cs="Arial"/>
        </w:rPr>
      </w:pPr>
      <w:r>
        <w:rPr>
          <w:rFonts w:cs="Segoe UI Symbol" w:ascii="Segoe UI Symbol" w:hAnsi="Segoe UI Symbol"/>
        </w:rPr>
        <w:t>☐</w:t>
      </w:r>
      <w:r>
        <w:rPr>
          <w:rFonts w:cs="Arial"/>
        </w:rPr>
        <w:t xml:space="preserve"> </w:t>
      </w:r>
      <w:r>
        <w:rPr>
          <w:rFonts w:cs="Arial"/>
        </w:rPr>
        <w:t>Hợp tác doanh nghiệp / đối tác công nghệ</w:t>
      </w:r>
    </w:p>
    <w:p>
      <w:pPr>
        <w:pStyle w:val="Normal"/>
        <w:widowControl w:val="false"/>
        <w:numPr>
          <w:ilvl w:val="0"/>
          <w:numId w:val="0"/>
        </w:numPr>
        <w:spacing w:lineRule="auto" w:line="264" w:before="120" w:after="0"/>
        <w:ind w:hanging="0" w:left="1440"/>
        <w:jc w:val="both"/>
        <w:outlineLvl w:val="1"/>
        <w:rPr>
          <w:rFonts w:cs="Arial"/>
        </w:rPr>
      </w:pPr>
      <w:r>
        <w:rPr>
          <w:rFonts w:cs="Segoe UI Symbol" w:ascii="Segoe UI Symbol" w:hAnsi="Segoe UI Symbol"/>
        </w:rPr>
        <w:t>☐</w:t>
      </w:r>
      <w:r>
        <w:rPr>
          <w:rFonts w:cs="Arial"/>
        </w:rPr>
        <w:t xml:space="preserve"> </w:t>
      </w:r>
      <w:r>
        <w:rPr>
          <w:rFonts w:cs="Arial"/>
        </w:rPr>
        <w:t>Các chương trình tài trợ / ODA / viện trợ</w:t>
      </w:r>
    </w:p>
    <w:p>
      <w:pPr>
        <w:pStyle w:val="Normal"/>
        <w:widowControl w:val="false"/>
        <w:numPr>
          <w:ilvl w:val="0"/>
          <w:numId w:val="0"/>
        </w:numPr>
        <w:spacing w:lineRule="auto" w:line="264" w:before="120" w:after="0"/>
        <w:ind w:hanging="0" w:left="1440"/>
        <w:jc w:val="both"/>
        <w:outlineLvl w:val="1"/>
        <w:rPr>
          <w:rFonts w:cs="Arial"/>
        </w:rPr>
      </w:pPr>
      <w:r>
        <w:rPr>
          <w:rFonts w:cs="Segoe UI Symbol" w:ascii="Segoe UI Symbol" w:hAnsi="Segoe UI Symbol"/>
        </w:rPr>
        <w:t>☐</w:t>
      </w:r>
      <w:r>
        <w:rPr>
          <w:rFonts w:cs="Arial"/>
        </w:rPr>
        <w:t xml:space="preserve"> </w:t>
      </w:r>
      <w:r>
        <w:rPr>
          <w:rFonts w:cs="Arial"/>
        </w:rPr>
        <w:t>Các hoạt động dịch vụ, nghiên cứu chuyển giao công nghệ</w:t>
      </w:r>
    </w:p>
    <w:p>
      <w:pPr>
        <w:pStyle w:val="Normal"/>
        <w:widowControl w:val="false"/>
        <w:numPr>
          <w:ilvl w:val="0"/>
          <w:numId w:val="0"/>
        </w:numPr>
        <w:spacing w:lineRule="auto" w:line="264" w:before="120" w:after="0"/>
        <w:ind w:hanging="0" w:left="1440"/>
        <w:jc w:val="both"/>
        <w:outlineLvl w:val="1"/>
        <w:rPr>
          <w:rFonts w:cs="Arial"/>
        </w:rPr>
      </w:pPr>
      <w:r>
        <w:rPr>
          <w:rFonts w:cs="Segoe UI Symbol" w:ascii="Segoe UI Symbol" w:hAnsi="Segoe UI Symbol"/>
        </w:rPr>
        <w:t>☐</w:t>
      </w:r>
      <w:r>
        <w:rPr>
          <w:rFonts w:cs="Arial"/>
        </w:rPr>
        <w:t xml:space="preserve"> </w:t>
      </w:r>
      <w:r>
        <w:rPr>
          <w:rFonts w:cs="Arial"/>
        </w:rPr>
        <w:t>Khác: …</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Trong 3 năm gần nhất, trung bình mỗi năm trường dành bao nhiêu % ngân sách thường xuyên cho CNTT và CĐS?</w:t>
      </w:r>
    </w:p>
    <w:p>
      <w:pPr>
        <w:pStyle w:val="Normal"/>
        <w:widowControl w:val="false"/>
        <w:numPr>
          <w:ilvl w:val="0"/>
          <w:numId w:val="0"/>
        </w:numPr>
        <w:spacing w:lineRule="auto" w:line="264" w:before="120" w:after="0"/>
        <w:ind w:hanging="0" w:left="1440"/>
        <w:jc w:val="both"/>
        <w:outlineLvl w:val="1"/>
        <w:rPr>
          <w:rFonts w:cs="Arial"/>
        </w:rPr>
      </w:pPr>
      <w:r>
        <w:rPr>
          <w:rFonts w:cs="Segoe UI Symbol" w:ascii="Segoe UI Symbol" w:hAnsi="Segoe UI Symbol"/>
        </w:rPr>
        <w:t>☐</w:t>
      </w:r>
      <w:r>
        <w:rPr>
          <w:rFonts w:cs="Arial"/>
        </w:rPr>
        <w:t xml:space="preserve"> </w:t>
      </w:r>
      <w:r>
        <w:rPr>
          <w:rFonts w:cs="Arial"/>
        </w:rPr>
        <w:t>Dưới 1%</w:t>
      </w:r>
    </w:p>
    <w:p>
      <w:pPr>
        <w:pStyle w:val="Normal"/>
        <w:widowControl w:val="false"/>
        <w:numPr>
          <w:ilvl w:val="0"/>
          <w:numId w:val="0"/>
        </w:numPr>
        <w:spacing w:lineRule="auto" w:line="264" w:before="120" w:after="0"/>
        <w:ind w:hanging="0" w:left="1440"/>
        <w:jc w:val="both"/>
        <w:outlineLvl w:val="1"/>
        <w:rPr>
          <w:rFonts w:cs="Arial"/>
        </w:rPr>
      </w:pPr>
      <w:r>
        <w:rPr>
          <w:rFonts w:cs="Segoe UI Symbol" w:ascii="Segoe UI Symbol" w:hAnsi="Segoe UI Symbol"/>
        </w:rPr>
        <w:t>☐</w:t>
      </w:r>
      <w:r>
        <w:rPr>
          <w:rFonts w:cs="Arial"/>
        </w:rPr>
        <w:t xml:space="preserve"> </w:t>
      </w:r>
      <w:r>
        <w:rPr>
          <w:rFonts w:cs="Arial"/>
        </w:rPr>
        <w:t>1% – 3%</w:t>
      </w:r>
    </w:p>
    <w:p>
      <w:pPr>
        <w:pStyle w:val="Normal"/>
        <w:widowControl w:val="false"/>
        <w:numPr>
          <w:ilvl w:val="0"/>
          <w:numId w:val="0"/>
        </w:numPr>
        <w:spacing w:lineRule="auto" w:line="264" w:before="120" w:after="0"/>
        <w:ind w:hanging="0" w:left="1440"/>
        <w:jc w:val="both"/>
        <w:outlineLvl w:val="1"/>
        <w:rPr>
          <w:rFonts w:cs="Arial"/>
        </w:rPr>
      </w:pPr>
      <w:r>
        <w:rPr>
          <w:rFonts w:cs="Segoe UI Symbol" w:ascii="Segoe UI Symbol" w:hAnsi="Segoe UI Symbol"/>
        </w:rPr>
        <w:t>☐</w:t>
      </w:r>
      <w:r>
        <w:rPr>
          <w:rFonts w:cs="Arial"/>
        </w:rPr>
        <w:t xml:space="preserve"> </w:t>
      </w:r>
      <w:r>
        <w:rPr>
          <w:rFonts w:cs="Arial"/>
        </w:rPr>
        <w:t>3% – 5%</w:t>
      </w:r>
    </w:p>
    <w:p>
      <w:pPr>
        <w:pStyle w:val="Normal"/>
        <w:widowControl w:val="false"/>
        <w:numPr>
          <w:ilvl w:val="0"/>
          <w:numId w:val="0"/>
        </w:numPr>
        <w:spacing w:lineRule="auto" w:line="264" w:before="120" w:after="0"/>
        <w:ind w:hanging="0" w:left="1440"/>
        <w:jc w:val="both"/>
        <w:outlineLvl w:val="1"/>
        <w:rPr>
          <w:rFonts w:cs="Arial"/>
        </w:rPr>
      </w:pPr>
      <w:r>
        <w:rPr>
          <w:rFonts w:cs="Segoe UI Symbol" w:ascii="Segoe UI Symbol" w:hAnsi="Segoe UI Symbol"/>
        </w:rPr>
        <w:t>☐</w:t>
      </w:r>
      <w:r>
        <w:rPr>
          <w:rFonts w:cs="Arial"/>
        </w:rPr>
        <w:t xml:space="preserve"> </w:t>
      </w:r>
      <w:r>
        <w:rPr>
          <w:rFonts w:cs="Arial"/>
        </w:rPr>
        <w:t>Trên 5%</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Ngân sách CNTT/CĐS hiện nay chủ yếu tập trung vào mảng nào?</w:t>
      </w:r>
    </w:p>
    <w:p>
      <w:pPr>
        <w:pStyle w:val="Normal"/>
        <w:widowControl w:val="false"/>
        <w:numPr>
          <w:ilvl w:val="0"/>
          <w:numId w:val="0"/>
        </w:numPr>
        <w:spacing w:lineRule="auto" w:line="264" w:before="120" w:after="0"/>
        <w:ind w:hanging="0" w:left="1440"/>
        <w:jc w:val="both"/>
        <w:outlineLvl w:val="1"/>
        <w:rPr>
          <w:rFonts w:cs="Arial"/>
        </w:rPr>
      </w:pPr>
      <w:r>
        <w:rPr>
          <w:rFonts w:cs="Segoe UI Symbol" w:ascii="Segoe UI Symbol" w:hAnsi="Segoe UI Symbol"/>
        </w:rPr>
        <w:t>☐</w:t>
      </w:r>
      <w:r>
        <w:rPr>
          <w:rFonts w:cs="Arial"/>
        </w:rPr>
        <w:t xml:space="preserve"> </w:t>
      </w:r>
      <w:r>
        <w:rPr>
          <w:rFonts w:cs="Arial"/>
        </w:rPr>
        <w:t>Mua sắm thiết bị</w:t>
      </w:r>
    </w:p>
    <w:p>
      <w:pPr>
        <w:pStyle w:val="Normal"/>
        <w:widowControl w:val="false"/>
        <w:numPr>
          <w:ilvl w:val="0"/>
          <w:numId w:val="0"/>
        </w:numPr>
        <w:spacing w:lineRule="auto" w:line="264" w:before="120" w:after="0"/>
        <w:ind w:hanging="0" w:left="1440"/>
        <w:jc w:val="both"/>
        <w:outlineLvl w:val="1"/>
        <w:rPr>
          <w:rFonts w:cs="Arial"/>
        </w:rPr>
      </w:pPr>
      <w:r>
        <w:rPr>
          <w:rFonts w:cs="Segoe UI Symbol" w:ascii="Segoe UI Symbol" w:hAnsi="Segoe UI Symbol"/>
        </w:rPr>
        <w:t>☐</w:t>
      </w:r>
      <w:r>
        <w:rPr>
          <w:rFonts w:cs="Arial"/>
        </w:rPr>
        <w:t xml:space="preserve"> </w:t>
      </w:r>
      <w:r>
        <w:rPr>
          <w:rFonts w:cs="Arial"/>
        </w:rPr>
        <w:t>Đầu tư phần mềm / nền tảng công nghệ</w:t>
      </w:r>
    </w:p>
    <w:p>
      <w:pPr>
        <w:pStyle w:val="Normal"/>
        <w:widowControl w:val="false"/>
        <w:numPr>
          <w:ilvl w:val="0"/>
          <w:numId w:val="0"/>
        </w:numPr>
        <w:spacing w:lineRule="auto" w:line="264" w:before="120" w:after="0"/>
        <w:ind w:hanging="0" w:left="1440"/>
        <w:jc w:val="both"/>
        <w:outlineLvl w:val="1"/>
        <w:rPr>
          <w:rFonts w:cs="Arial"/>
        </w:rPr>
      </w:pPr>
      <w:r>
        <w:rPr>
          <w:rFonts w:cs="Segoe UI Symbol" w:ascii="Segoe UI Symbol" w:hAnsi="Segoe UI Symbol"/>
        </w:rPr>
        <w:t>☐</w:t>
      </w:r>
      <w:r>
        <w:rPr>
          <w:rFonts w:cs="Arial"/>
        </w:rPr>
        <w:t xml:space="preserve"> </w:t>
      </w:r>
      <w:r>
        <w:rPr>
          <w:rFonts w:cs="Arial"/>
        </w:rPr>
        <w:t>Chi phí vận hành hệ thống (bảo trì, thuê ngoài…)</w:t>
      </w:r>
    </w:p>
    <w:p>
      <w:pPr>
        <w:pStyle w:val="Normal"/>
        <w:widowControl w:val="false"/>
        <w:numPr>
          <w:ilvl w:val="0"/>
          <w:numId w:val="0"/>
        </w:numPr>
        <w:spacing w:lineRule="auto" w:line="264" w:before="120" w:after="0"/>
        <w:ind w:hanging="0" w:left="1440"/>
        <w:jc w:val="both"/>
        <w:outlineLvl w:val="1"/>
        <w:rPr>
          <w:rFonts w:cs="Arial"/>
        </w:rPr>
      </w:pPr>
      <w:r>
        <w:rPr>
          <w:rFonts w:cs="Segoe UI Symbol" w:ascii="Segoe UI Symbol" w:hAnsi="Segoe UI Symbol"/>
        </w:rPr>
        <w:t>☐</w:t>
      </w:r>
      <w:r>
        <w:rPr>
          <w:rFonts w:cs="Arial"/>
        </w:rPr>
        <w:t xml:space="preserve"> </w:t>
      </w:r>
      <w:r>
        <w:rPr>
          <w:rFonts w:cs="Arial"/>
        </w:rPr>
        <w:t>Đào tạo, phát triển năng lực cán bộ</w:t>
      </w:r>
    </w:p>
    <w:p>
      <w:pPr>
        <w:pStyle w:val="Normal"/>
        <w:widowControl w:val="false"/>
        <w:numPr>
          <w:ilvl w:val="0"/>
          <w:numId w:val="0"/>
        </w:numPr>
        <w:spacing w:lineRule="auto" w:line="264" w:before="120" w:after="0"/>
        <w:ind w:hanging="0" w:left="1440"/>
        <w:jc w:val="both"/>
        <w:outlineLvl w:val="1"/>
        <w:rPr>
          <w:rFonts w:cs="Arial"/>
        </w:rPr>
      </w:pPr>
      <w:r>
        <w:rPr>
          <w:rFonts w:cs="Segoe UI Symbol" w:ascii="Segoe UI Symbol" w:hAnsi="Segoe UI Symbol"/>
        </w:rPr>
        <w:t>☐</w:t>
      </w:r>
      <w:r>
        <w:rPr>
          <w:rFonts w:cs="Arial"/>
        </w:rPr>
        <w:t xml:space="preserve"> </w:t>
      </w:r>
      <w:r>
        <w:rPr>
          <w:rFonts w:cs="Arial"/>
        </w:rPr>
        <w:t>Phí bản quyền phần mềm, lưu trữ đám mây</w:t>
      </w:r>
    </w:p>
    <w:p>
      <w:pPr>
        <w:pStyle w:val="Normal"/>
        <w:widowControl w:val="false"/>
        <w:numPr>
          <w:ilvl w:val="0"/>
          <w:numId w:val="0"/>
        </w:numPr>
        <w:spacing w:lineRule="auto" w:line="264" w:before="120" w:after="0"/>
        <w:ind w:hanging="0" w:left="1440"/>
        <w:jc w:val="both"/>
        <w:outlineLvl w:val="1"/>
        <w:rPr>
          <w:rFonts w:cs="Arial"/>
        </w:rPr>
      </w:pPr>
      <w:r>
        <w:rPr>
          <w:rFonts w:cs="Segoe UI Symbol" w:ascii="Segoe UI Symbol" w:hAnsi="Segoe UI Symbol"/>
        </w:rPr>
        <w:t>☐</w:t>
      </w:r>
      <w:r>
        <w:rPr>
          <w:rFonts w:cs="Arial"/>
        </w:rPr>
        <w:t xml:space="preserve"> </w:t>
      </w:r>
      <w:r>
        <w:rPr>
          <w:rFonts w:cs="Arial"/>
        </w:rPr>
        <w:t>Khác: …</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Trường có quy định cụ thể về quy trình lập kế hoạch, xét duyệt và giải ngân cho các dự án CĐS không?</w:t>
      </w:r>
    </w:p>
    <w:p>
      <w:pPr>
        <w:pStyle w:val="ListParagraph"/>
        <w:widowControl w:val="false"/>
        <w:numPr>
          <w:ilvl w:val="0"/>
          <w:numId w:val="0"/>
        </w:numPr>
        <w:spacing w:lineRule="auto" w:line="264" w:before="120" w:after="0"/>
        <w:ind w:hanging="0" w:left="1440"/>
        <w:contextualSpacing w:val="false"/>
        <w:jc w:val="both"/>
        <w:outlineLvl w:val="1"/>
        <w:rPr>
          <w:rFonts w:cs="Arial"/>
        </w:rPr>
      </w:pPr>
      <w:r>
        <w:rPr>
          <w:rFonts w:cs="Segoe UI Symbol" w:ascii="Segoe UI Symbol" w:hAnsi="Segoe UI Symbol"/>
        </w:rPr>
        <w:t>☐</w:t>
      </w:r>
      <w:r>
        <w:rPr>
          <w:rFonts w:cs="Arial"/>
        </w:rPr>
        <w:t xml:space="preserve"> </w:t>
      </w:r>
      <w:r>
        <w:rPr>
          <w:rFonts w:cs="Arial"/>
        </w:rPr>
        <w:t>Có</w:t>
      </w:r>
    </w:p>
    <w:p>
      <w:pPr>
        <w:pStyle w:val="ListParagraph"/>
        <w:widowControl w:val="false"/>
        <w:numPr>
          <w:ilvl w:val="0"/>
          <w:numId w:val="0"/>
        </w:numPr>
        <w:spacing w:lineRule="auto" w:line="264" w:before="120" w:after="0"/>
        <w:ind w:hanging="0" w:left="1440"/>
        <w:contextualSpacing w:val="false"/>
        <w:jc w:val="both"/>
        <w:outlineLvl w:val="1"/>
        <w:rPr>
          <w:rFonts w:cs="Arial"/>
        </w:rPr>
      </w:pPr>
      <w:r>
        <w:rPr>
          <w:rFonts w:cs="Segoe UI Symbol" w:ascii="Segoe UI Symbol" w:hAnsi="Segoe UI Symbol"/>
        </w:rPr>
        <w:t>☐</w:t>
      </w:r>
      <w:r>
        <w:rPr>
          <w:rFonts w:cs="Arial"/>
        </w:rPr>
        <w:t xml:space="preserve"> </w:t>
      </w:r>
      <w:r>
        <w:rPr>
          <w:rFonts w:cs="Arial"/>
        </w:rPr>
        <w:t>Không</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Có gặp khó khăn gì trong việc xin cấp ngân sách hoặc tự chủ tài chính cho các hoạt động CNTT?</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Trường có chính sách khuyến khích đầu tư CNTT từ các đơn vị trực thuộc (khoa, viện, trung tâm) không?</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Trường có thực hiện xã hội hóa các hoạt động CNTT/CĐS không? Ví dụ: Hợp tác công – tư (PPP); Doanh nghiệp tài trợ hạ tầng, nền tảng; Góp vốn đầu tư phát triển phần mềm; Hợp đồng BOO/BOT</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Trong định hướng tới, trường có kế hoạch phân bổ ngân sách cho:</w:t>
      </w:r>
    </w:p>
    <w:p>
      <w:pPr>
        <w:pStyle w:val="Normal"/>
        <w:widowControl w:val="false"/>
        <w:numPr>
          <w:ilvl w:val="2"/>
          <w:numId w:val="3"/>
        </w:numPr>
        <w:spacing w:lineRule="auto" w:line="264" w:before="120" w:after="0"/>
        <w:jc w:val="both"/>
        <w:rPr>
          <w:rFonts w:eastAsia="Calibri" w:cs="Arial"/>
          <w:kern w:val="0"/>
          <w:lang w:val="nl-NL"/>
          <w14:ligatures w14:val="none"/>
        </w:rPr>
      </w:pPr>
      <w:r>
        <w:rPr>
          <w:rFonts w:eastAsia="Calibri" w:cs="Arial"/>
          <w:kern w:val="0"/>
          <w:lang w:val="nl-NL"/>
          <w14:ligatures w14:val="none"/>
        </w:rPr>
        <w:t>Phát triển hệ thống phân tích dữ liệu/AI?</w:t>
      </w:r>
    </w:p>
    <w:p>
      <w:pPr>
        <w:pStyle w:val="Normal"/>
        <w:widowControl w:val="false"/>
        <w:numPr>
          <w:ilvl w:val="2"/>
          <w:numId w:val="3"/>
        </w:numPr>
        <w:spacing w:lineRule="auto" w:line="264" w:before="120" w:after="0"/>
        <w:jc w:val="both"/>
        <w:rPr>
          <w:rFonts w:eastAsia="Calibri" w:cs="Arial"/>
          <w:kern w:val="0"/>
          <w:lang w:val="nl-NL"/>
          <w14:ligatures w14:val="none"/>
        </w:rPr>
      </w:pPr>
      <w:r>
        <w:rPr>
          <w:rFonts w:eastAsia="Calibri" w:cs="Arial"/>
          <w:kern w:val="0"/>
          <w:lang w:val="nl-NL"/>
          <w14:ligatures w14:val="none"/>
        </w:rPr>
        <w:t>Triển khai SSO và nền tảng tích hợp?</w:t>
      </w:r>
    </w:p>
    <w:p>
      <w:pPr>
        <w:pStyle w:val="Normal"/>
        <w:widowControl w:val="false"/>
        <w:numPr>
          <w:ilvl w:val="2"/>
          <w:numId w:val="3"/>
        </w:numPr>
        <w:spacing w:lineRule="auto" w:line="264" w:before="120" w:after="0"/>
        <w:jc w:val="both"/>
        <w:rPr>
          <w:rFonts w:eastAsia="Calibri" w:cs="Arial"/>
          <w:kern w:val="0"/>
          <w:lang w:val="nl-NL"/>
          <w14:ligatures w14:val="none"/>
        </w:rPr>
      </w:pPr>
      <w:r>
        <w:rPr>
          <w:rFonts w:eastAsia="Calibri" w:cs="Arial"/>
          <w:kern w:val="0"/>
          <w:lang w:val="nl-NL"/>
          <w14:ligatures w14:val="none"/>
        </w:rPr>
        <w:t>Đào tạo kỹ năng số cho GV/SV?</w:t>
      </w:r>
    </w:p>
    <w:p>
      <w:pPr>
        <w:pStyle w:val="Normal"/>
        <w:widowControl w:val="false"/>
        <w:numPr>
          <w:ilvl w:val="2"/>
          <w:numId w:val="3"/>
        </w:numPr>
        <w:spacing w:lineRule="auto" w:line="264" w:before="120" w:after="0"/>
        <w:jc w:val="both"/>
        <w:rPr>
          <w:rFonts w:eastAsia="Calibri" w:cs="Arial"/>
          <w:kern w:val="0"/>
          <w:lang w:val="nl-NL"/>
          <w14:ligatures w14:val="none"/>
        </w:rPr>
      </w:pPr>
      <w:r>
        <w:rPr>
          <w:rFonts w:eastAsia="Calibri" w:cs="Arial"/>
          <w:kern w:val="0"/>
          <w:lang w:val="nl-NL"/>
          <w14:ligatures w14:val="none"/>
        </w:rPr>
        <w:t>Hợp tác phát triển nền tảng chuyển đổi số với doanh nghiệp?</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Ai là người phê duyệt ngân sách CNTT? Phòng Tài chính, Ban Giám hiệu, Hội đồng trường?</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Các phần mềm/hệ thống hiện có được đầu tư theo gói dự án, theo thuê bao hay dịch vụ thuê ngoài (SaaS)?</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Có ưu tiên ngân sách cho các hệ thống “xương sống” như đào tạo, tài chính, LMS, CSDL nhân sự không?</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Trường có định mức tài chính nào áp dụng cho việc chi CĐS (ví dụ: đầu tư thiết bị/tỷ lệ GV được bồi dưỡng/nâng cấp phần mềm)?</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Năm gần nhất, tổng mức đầu tư cho CĐS là bao nhiêu?</w:t>
      </w:r>
    </w:p>
    <w:p>
      <w:pPr>
        <w:pStyle w:val="ListParagraph"/>
        <w:widowControl w:val="false"/>
        <w:numPr>
          <w:ilvl w:val="1"/>
          <w:numId w:val="2"/>
        </w:numPr>
        <w:spacing w:lineRule="auto" w:line="264" w:before="120" w:after="0"/>
        <w:contextualSpacing w:val="false"/>
        <w:jc w:val="both"/>
        <w:outlineLvl w:val="1"/>
        <w:rPr>
          <w:rFonts w:cs="Arial"/>
        </w:rPr>
      </w:pPr>
      <w:r>
        <w:rPr>
          <w:rFonts w:cs="Arial"/>
        </w:rPr>
        <w:t>Trường có chính sách ưu tiên/mức thưởng/đánh giá kết quả CĐS của các đơn vị không?</w:t>
      </w:r>
    </w:p>
    <w:sectPr>
      <w:headerReference w:type="even" r:id="rId2"/>
      <w:headerReference w:type="default" r:id="rId3"/>
      <w:headerReference w:type="first" r:id="rId4"/>
      <w:type w:val="nextPage"/>
      <w:pgSz w:w="12240" w:h="15840"/>
      <w:pgMar w:left="1701" w:right="1134" w:gutter="0" w:header="142"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Calibri Light">
    <w:charset w:val="01"/>
    <w:family w:val="roman"/>
    <w:pitch w:val="variable"/>
  </w:font>
  <w:font w:name="Calibri">
    <w:charset w:val="01"/>
    <w:family w:val="roman"/>
    <w:pitch w:val="variable"/>
  </w:font>
  <w:font w:name="Liberation Sans">
    <w:altName w:val="Arial"/>
    <w:charset w:val="01"/>
    <w:family w:val="swiss"/>
    <w:pitch w:val="variable"/>
  </w:font>
  <w:font w:name="Segoe UI Symbol">
    <w:charset w:val="01"/>
    <w:family w:val="roman"/>
    <w:pitch w:val="variable"/>
  </w:font>
  <w:font w:name="Arial">
    <w:charset w:val="01"/>
    <w:family w:val="swiss"/>
    <w:pitch w:val="variable"/>
  </w:font>
  <w:font w:name="Wingdings">
    <w:charset w:val="02"/>
    <w:family w:val="auto"/>
    <w:pitch w:val="default"/>
  </w:font>
  <w:font w:name="Courier New">
    <w:charset w:val="01"/>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left="0"/>
      <w:rPr/>
    </w:pPr>
    <w:r>
      <w:rPr/>
      <w:drawing>
        <wp:inline distT="0" distB="0" distL="0" distR="0">
          <wp:extent cx="1592580" cy="568960"/>
          <wp:effectExtent l="0" t="0" r="0" b="0"/>
          <wp:docPr id="1" name="Picture 2144703152" descr="F:\NextCloud\EITSC - Dùng chung\3. Bộ nhận diện\Gui doi tac\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144703152" descr="F:\NextCloud\EITSC - Dùng chung\3. Bộ nhận diện\Gui doi tac\logo-01.jpg"/>
                  <pic:cNvPicPr>
                    <a:picLocks noChangeAspect="1" noChangeArrowheads="1"/>
                  </pic:cNvPicPr>
                </pic:nvPicPr>
                <pic:blipFill>
                  <a:blip r:embed="rId1"/>
                  <a:stretch>
                    <a:fillRect/>
                  </a:stretch>
                </pic:blipFill>
                <pic:spPr bwMode="auto">
                  <a:xfrm>
                    <a:off x="0" y="0"/>
                    <a:ext cx="1592580" cy="568960"/>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left="0"/>
      <w:rPr/>
    </w:pPr>
    <w:r>
      <w:rPr/>
      <w:drawing>
        <wp:inline distT="0" distB="0" distL="0" distR="0">
          <wp:extent cx="1592580" cy="568960"/>
          <wp:effectExtent l="0" t="0" r="0" b="0"/>
          <wp:docPr id="2" name="Picture 2144703152" descr="F:\NextCloud\EITSC - Dùng chung\3. Bộ nhận diện\Gui doi tac\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144703152" descr="F:\NextCloud\EITSC - Dùng chung\3. Bộ nhận diện\Gui doi tac\logo-01.jpg"/>
                  <pic:cNvPicPr>
                    <a:picLocks noChangeAspect="1" noChangeArrowheads="1"/>
                  </pic:cNvPicPr>
                </pic:nvPicPr>
                <pic:blipFill>
                  <a:blip r:embed="rId1"/>
                  <a:stretch>
                    <a:fillRect/>
                  </a:stretch>
                </pic:blipFill>
                <pic:spPr bwMode="auto">
                  <a:xfrm>
                    <a:off x="0" y="0"/>
                    <a:ext cx="1592580" cy="56896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sz w:val="20"/>
      </w:rPr>
    </w:lvl>
    <w:lvl w:ilvl="1">
      <w:start w:val="0"/>
      <w:numFmt w:val="bullet"/>
      <w:lvlText w:val="-"/>
      <w:lvlJc w:val="left"/>
      <w:pPr>
        <w:tabs>
          <w:tab w:val="num" w:pos="0"/>
        </w:tabs>
        <w:ind w:left="1440" w:hanging="360"/>
      </w:pPr>
      <w:rPr>
        <w:rFonts w:ascii="Arial" w:hAnsi="Arial" w:cs="Arial" w:hint="default"/>
        <w:rFonts w:eastAsiaTheme="minorHAnsi"/>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b w:val="false"/>
        <w:bCs w:val="false"/>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lowerLetter"/>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lowerLetter"/>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720"/>
        </w:tabs>
        <w:ind w:left="720" w:hanging="360"/>
      </w:pPr>
      <w:rPr>
        <w:sz w:val="20"/>
      </w:rPr>
    </w:lvl>
    <w:lvl w:ilvl="1">
      <w:start w:val="0"/>
      <w:numFmt w:val="bullet"/>
      <w:lvlText w:val="-"/>
      <w:lvlJc w:val="left"/>
      <w:pPr>
        <w:tabs>
          <w:tab w:val="num" w:pos="0"/>
        </w:tabs>
        <w:ind w:left="1440" w:hanging="360"/>
      </w:pPr>
      <w:rPr>
        <w:rFonts w:ascii="Arial" w:hAnsi="Arial" w:cs="Arial" w:hint="default"/>
        <w:rFonts w:eastAsiaTheme="minorHAnsi"/>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lvl w:ilvl="0">
      <w:start w:val="1"/>
      <w:numFmt w:val="decimal"/>
      <w:lvlText w:val="%1."/>
      <w:lvlJc w:val="left"/>
      <w:pPr>
        <w:tabs>
          <w:tab w:val="num" w:pos="720"/>
        </w:tabs>
        <w:ind w:left="720" w:hanging="360"/>
      </w:pPr>
      <w:rPr>
        <w:sz w:val="20"/>
      </w:rPr>
    </w:lvl>
    <w:lvl w:ilvl="1">
      <w:start w:val="0"/>
      <w:numFmt w:val="bullet"/>
      <w:lvlText w:val="-"/>
      <w:lvlJc w:val="left"/>
      <w:pPr>
        <w:tabs>
          <w:tab w:val="num" w:pos="0"/>
        </w:tabs>
        <w:ind w:left="1440" w:hanging="360"/>
      </w:pPr>
      <w:rPr>
        <w:rFonts w:ascii="Arial" w:hAnsi="Arial" w:cs="Arial" w:hint="default"/>
        <w:rFonts w:eastAsiaTheme="minorHAnsi"/>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 w:cstheme="minorBidi" w:eastAsia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20"/>
      <w:ind w:hanging="567" w:left="1701"/>
      <w:jc w:val="left"/>
    </w:pPr>
    <w:rPr>
      <w:rFonts w:ascii="Arial" w:hAnsi="Arial" w:eastAsia="Calibri" w:cs="" w:cstheme="minorBidi" w:eastAsiaTheme="minorHAnsi"/>
      <w:color w:val="auto"/>
      <w:kern w:val="2"/>
      <w:sz w:val="22"/>
      <w:szCs w:val="22"/>
      <w:lang w:val="en-US" w:eastAsia="en-US" w:bidi="ar-SA"/>
      <w14:ligatures w14:val="standardContextual"/>
    </w:rPr>
  </w:style>
  <w:style w:type="paragraph" w:styleId="Heading1">
    <w:name w:val="Heading 1"/>
    <w:basedOn w:val="Normal"/>
    <w:next w:val="Normal"/>
    <w:link w:val="Heading1Char"/>
    <w:uiPriority w:val="9"/>
    <w:qFormat/>
    <w:rsid w:val="000b6ad3"/>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Heading2Char"/>
    <w:uiPriority w:val="9"/>
    <w:semiHidden/>
    <w:unhideWhenUsed/>
    <w:qFormat/>
    <w:rsid w:val="000b6ad3"/>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Heading3Char"/>
    <w:uiPriority w:val="9"/>
    <w:semiHidden/>
    <w:unhideWhenUsed/>
    <w:qFormat/>
    <w:rsid w:val="000b6ad3"/>
    <w:pPr>
      <w:keepNext w:val="true"/>
      <w:keepLines/>
      <w:spacing w:before="160" w:after="80"/>
      <w:outlineLvl w:val="2"/>
    </w:pPr>
    <w:rPr>
      <w:rFonts w:ascii="Calibri" w:hAnsi="Calibri" w:eastAsia="" w:cs="" w:asciiTheme="minorHAnsi" w:cstheme="majorBidi" w:eastAsiaTheme="majorEastAsia" w:hAnsiTheme="minorHAnsi"/>
      <w:color w:themeColor="accent1" w:themeShade="bf" w:val="2F5496"/>
      <w:sz w:val="28"/>
      <w:szCs w:val="28"/>
    </w:rPr>
  </w:style>
  <w:style w:type="paragraph" w:styleId="Heading4">
    <w:name w:val="Heading 4"/>
    <w:basedOn w:val="Normal"/>
    <w:next w:val="Normal"/>
    <w:link w:val="Heading4Char"/>
    <w:uiPriority w:val="9"/>
    <w:semiHidden/>
    <w:unhideWhenUsed/>
    <w:qFormat/>
    <w:rsid w:val="000b6ad3"/>
    <w:pPr>
      <w:keepNext w:val="true"/>
      <w:keepLines/>
      <w:spacing w:before="80" w:after="40"/>
      <w:outlineLvl w:val="3"/>
    </w:pPr>
    <w:rPr>
      <w:rFonts w:ascii="Calibri" w:hAnsi="Calibri" w:eastAsia="" w:cs="" w:asciiTheme="minorHAnsi" w:cstheme="majorBidi" w:eastAsiaTheme="majorEastAsia" w:hAnsiTheme="minorHAnsi"/>
      <w:i/>
      <w:iCs/>
      <w:color w:themeColor="accent1" w:themeShade="bf" w:val="2F5496"/>
    </w:rPr>
  </w:style>
  <w:style w:type="paragraph" w:styleId="Heading5">
    <w:name w:val="Heading 5"/>
    <w:basedOn w:val="Normal"/>
    <w:next w:val="Normal"/>
    <w:link w:val="Heading5Char"/>
    <w:uiPriority w:val="9"/>
    <w:semiHidden/>
    <w:unhideWhenUsed/>
    <w:qFormat/>
    <w:rsid w:val="000b6ad3"/>
    <w:pPr>
      <w:keepNext w:val="true"/>
      <w:keepLines/>
      <w:spacing w:before="80" w:after="40"/>
      <w:outlineLvl w:val="4"/>
    </w:pPr>
    <w:rPr>
      <w:rFonts w:ascii="Calibri" w:hAnsi="Calibri" w:eastAsia="" w:cs="" w:asciiTheme="minorHAnsi" w:cstheme="majorBidi" w:eastAsiaTheme="majorEastAsia" w:hAnsiTheme="minorHAnsi"/>
      <w:color w:themeColor="accent1" w:themeShade="bf" w:val="2F5496"/>
    </w:rPr>
  </w:style>
  <w:style w:type="paragraph" w:styleId="Heading6">
    <w:name w:val="Heading 6"/>
    <w:basedOn w:val="Normal"/>
    <w:next w:val="Normal"/>
    <w:link w:val="Heading6Char"/>
    <w:uiPriority w:val="9"/>
    <w:semiHidden/>
    <w:unhideWhenUsed/>
    <w:qFormat/>
    <w:rsid w:val="000b6ad3"/>
    <w:pPr>
      <w:keepNext w:val="true"/>
      <w:keepLines/>
      <w:spacing w:before="40" w:after="0"/>
      <w:outlineLvl w:val="5"/>
    </w:pPr>
    <w:rPr>
      <w:rFonts w:ascii="Calibri" w:hAnsi="Calibri" w:eastAsia="" w:cs="" w:asciiTheme="minorHAnsi" w:cstheme="majorBidi" w:eastAsiaTheme="majorEastAsia" w:hAnsiTheme="minorHAnsi"/>
      <w:i/>
      <w:iCs/>
      <w:color w:themeColor="text1" w:themeTint="a6" w:val="595959"/>
    </w:rPr>
  </w:style>
  <w:style w:type="paragraph" w:styleId="Heading7">
    <w:name w:val="Heading 7"/>
    <w:basedOn w:val="Normal"/>
    <w:next w:val="Normal"/>
    <w:link w:val="Heading7Char"/>
    <w:uiPriority w:val="9"/>
    <w:semiHidden/>
    <w:unhideWhenUsed/>
    <w:qFormat/>
    <w:rsid w:val="000b6ad3"/>
    <w:pPr>
      <w:keepNext w:val="true"/>
      <w:keepLines/>
      <w:spacing w:before="40" w:after="0"/>
      <w:outlineLvl w:val="6"/>
    </w:pPr>
    <w:rPr>
      <w:rFonts w:ascii="Calibri" w:hAnsi="Calibri" w:eastAsia="" w:cs="" w:asciiTheme="minorHAnsi" w:cstheme="majorBidi" w:eastAsiaTheme="majorEastAsia" w:hAnsiTheme="minorHAnsi"/>
      <w:color w:themeColor="text1" w:themeTint="a6" w:val="595959"/>
    </w:rPr>
  </w:style>
  <w:style w:type="paragraph" w:styleId="Heading8">
    <w:name w:val="Heading 8"/>
    <w:basedOn w:val="Normal"/>
    <w:next w:val="Normal"/>
    <w:link w:val="Heading8Char"/>
    <w:uiPriority w:val="9"/>
    <w:semiHidden/>
    <w:unhideWhenUsed/>
    <w:qFormat/>
    <w:rsid w:val="000b6ad3"/>
    <w:pPr>
      <w:keepNext w:val="true"/>
      <w:keepLines/>
      <w:spacing w:before="0" w:after="0"/>
      <w:outlineLvl w:val="7"/>
    </w:pPr>
    <w:rPr>
      <w:rFonts w:ascii="Calibri" w:hAnsi="Calibri" w:eastAsia="" w:cs="" w:asciiTheme="minorHAnsi" w:cstheme="majorBidi" w:eastAsiaTheme="majorEastAsia" w:hAnsiTheme="minorHAnsi"/>
      <w:i/>
      <w:iCs/>
      <w:color w:themeColor="text1" w:themeTint="d8" w:val="272727"/>
    </w:rPr>
  </w:style>
  <w:style w:type="paragraph" w:styleId="Heading9">
    <w:name w:val="Heading 9"/>
    <w:basedOn w:val="Normal"/>
    <w:next w:val="Normal"/>
    <w:link w:val="Heading9Char"/>
    <w:uiPriority w:val="9"/>
    <w:semiHidden/>
    <w:unhideWhenUsed/>
    <w:qFormat/>
    <w:rsid w:val="000b6ad3"/>
    <w:pPr>
      <w:keepNext w:val="true"/>
      <w:keepLines/>
      <w:spacing w:before="0" w:after="0"/>
      <w:outlineLvl w:val="8"/>
    </w:pPr>
    <w:rPr>
      <w:rFonts w:ascii="Calibri" w:hAnsi="Calibri" w:eastAsia="" w:cs="" w:asciiTheme="minorHAnsi" w:cstheme="majorBidi" w:eastAsiaTheme="majorEastAsia" w:hAnsiTheme="minorHAnsi"/>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0b6ad3"/>
    <w:rPr>
      <w:rFonts w:ascii="Calibri Light" w:hAnsi="Calibri Light" w:eastAsia="" w:cs="" w:asciiTheme="majorHAnsi" w:cstheme="majorBidi" w:eastAsiaTheme="majorEastAsia" w:hAnsiTheme="majorHAnsi"/>
      <w:color w:themeColor="accent1" w:themeShade="bf" w:val="2F5496"/>
      <w:sz w:val="40"/>
      <w:szCs w:val="40"/>
    </w:rPr>
  </w:style>
  <w:style w:type="character" w:styleId="Heading2Char" w:customStyle="1">
    <w:name w:val="Heading 2 Char"/>
    <w:basedOn w:val="DefaultParagraphFont"/>
    <w:link w:val="Heading2"/>
    <w:uiPriority w:val="9"/>
    <w:semiHidden/>
    <w:qFormat/>
    <w:rsid w:val="000b6ad3"/>
    <w:rPr>
      <w:rFonts w:ascii="Calibri Light" w:hAnsi="Calibri Light" w:eastAsia="" w:cs="" w:asciiTheme="majorHAnsi" w:cstheme="majorBidi" w:eastAsiaTheme="majorEastAsia" w:hAnsiTheme="majorHAnsi"/>
      <w:color w:themeColor="accent1" w:themeShade="bf" w:val="2F5496"/>
      <w:sz w:val="32"/>
      <w:szCs w:val="32"/>
    </w:rPr>
  </w:style>
  <w:style w:type="character" w:styleId="Heading3Char" w:customStyle="1">
    <w:name w:val="Heading 3 Char"/>
    <w:basedOn w:val="DefaultParagraphFont"/>
    <w:link w:val="Heading3"/>
    <w:uiPriority w:val="9"/>
    <w:semiHidden/>
    <w:qFormat/>
    <w:rsid w:val="000b6ad3"/>
    <w:rPr>
      <w:rFonts w:ascii="Calibri" w:hAnsi="Calibri" w:eastAsia="" w:cs="" w:asciiTheme="minorHAnsi" w:cstheme="majorBidi" w:eastAsiaTheme="majorEastAsia" w:hAnsiTheme="minorHAnsi"/>
      <w:color w:themeColor="accent1" w:themeShade="bf" w:val="2F5496"/>
      <w:sz w:val="28"/>
      <w:szCs w:val="28"/>
    </w:rPr>
  </w:style>
  <w:style w:type="character" w:styleId="Heading4Char" w:customStyle="1">
    <w:name w:val="Heading 4 Char"/>
    <w:basedOn w:val="DefaultParagraphFont"/>
    <w:link w:val="Heading4"/>
    <w:uiPriority w:val="9"/>
    <w:semiHidden/>
    <w:qFormat/>
    <w:rsid w:val="000b6ad3"/>
    <w:rPr>
      <w:rFonts w:ascii="Calibri" w:hAnsi="Calibri" w:eastAsia="" w:cs="" w:asciiTheme="minorHAnsi" w:cstheme="majorBidi" w:eastAsiaTheme="majorEastAsia" w:hAnsiTheme="minorHAnsi"/>
      <w:i/>
      <w:iCs/>
      <w:color w:themeColor="accent1" w:themeShade="bf" w:val="2F5496"/>
    </w:rPr>
  </w:style>
  <w:style w:type="character" w:styleId="Heading5Char" w:customStyle="1">
    <w:name w:val="Heading 5 Char"/>
    <w:basedOn w:val="DefaultParagraphFont"/>
    <w:link w:val="Heading5"/>
    <w:uiPriority w:val="9"/>
    <w:semiHidden/>
    <w:qFormat/>
    <w:rsid w:val="000b6ad3"/>
    <w:rPr>
      <w:rFonts w:ascii="Calibri" w:hAnsi="Calibri" w:eastAsia="" w:cs="" w:asciiTheme="minorHAnsi" w:cstheme="majorBidi" w:eastAsiaTheme="majorEastAsia" w:hAnsiTheme="minorHAnsi"/>
      <w:color w:themeColor="accent1" w:themeShade="bf" w:val="2F5496"/>
    </w:rPr>
  </w:style>
  <w:style w:type="character" w:styleId="Heading6Char" w:customStyle="1">
    <w:name w:val="Heading 6 Char"/>
    <w:basedOn w:val="DefaultParagraphFont"/>
    <w:link w:val="Heading6"/>
    <w:uiPriority w:val="9"/>
    <w:semiHidden/>
    <w:qFormat/>
    <w:rsid w:val="000b6ad3"/>
    <w:rPr>
      <w:rFonts w:ascii="Calibri" w:hAnsi="Calibri" w:eastAsia="" w:cs="" w:asciiTheme="minorHAnsi" w:cstheme="majorBidi" w:eastAsiaTheme="majorEastAsia" w:hAnsiTheme="minorHAnsi"/>
      <w:i/>
      <w:iCs/>
      <w:color w:themeColor="text1" w:themeTint="a6" w:val="595959"/>
    </w:rPr>
  </w:style>
  <w:style w:type="character" w:styleId="Heading7Char" w:customStyle="1">
    <w:name w:val="Heading 7 Char"/>
    <w:basedOn w:val="DefaultParagraphFont"/>
    <w:link w:val="Heading7"/>
    <w:uiPriority w:val="9"/>
    <w:semiHidden/>
    <w:qFormat/>
    <w:rsid w:val="000b6ad3"/>
    <w:rPr>
      <w:rFonts w:ascii="Calibri" w:hAnsi="Calibri" w:eastAsia="" w:cs="" w:asciiTheme="minorHAnsi" w:cstheme="majorBidi" w:eastAsiaTheme="majorEastAsia" w:hAnsiTheme="minorHAnsi"/>
      <w:color w:themeColor="text1" w:themeTint="a6" w:val="595959"/>
    </w:rPr>
  </w:style>
  <w:style w:type="character" w:styleId="Heading8Char" w:customStyle="1">
    <w:name w:val="Heading 8 Char"/>
    <w:basedOn w:val="DefaultParagraphFont"/>
    <w:link w:val="Heading8"/>
    <w:uiPriority w:val="9"/>
    <w:semiHidden/>
    <w:qFormat/>
    <w:rsid w:val="000b6ad3"/>
    <w:rPr>
      <w:rFonts w:ascii="Calibri" w:hAnsi="Calibri" w:eastAsia="" w:cs="" w:asciiTheme="minorHAnsi" w:cstheme="majorBidi" w:eastAsiaTheme="majorEastAsia" w:hAnsiTheme="minorHAnsi"/>
      <w:i/>
      <w:iCs/>
      <w:color w:themeColor="text1" w:themeTint="d8" w:val="272727"/>
    </w:rPr>
  </w:style>
  <w:style w:type="character" w:styleId="Heading9Char" w:customStyle="1">
    <w:name w:val="Heading 9 Char"/>
    <w:basedOn w:val="DefaultParagraphFont"/>
    <w:link w:val="Heading9"/>
    <w:uiPriority w:val="9"/>
    <w:semiHidden/>
    <w:qFormat/>
    <w:rsid w:val="000b6ad3"/>
    <w:rPr>
      <w:rFonts w:ascii="Calibri" w:hAnsi="Calibri" w:eastAsia="" w:cs="" w:asciiTheme="minorHAnsi" w:cstheme="majorBidi" w:eastAsiaTheme="majorEastAsia" w:hAnsiTheme="minorHAnsi"/>
      <w:color w:themeColor="text1" w:themeTint="d8" w:val="272727"/>
    </w:rPr>
  </w:style>
  <w:style w:type="character" w:styleId="TitleChar" w:customStyle="1">
    <w:name w:val="Title Char"/>
    <w:basedOn w:val="DefaultParagraphFont"/>
    <w:link w:val="Title"/>
    <w:uiPriority w:val="10"/>
    <w:qFormat/>
    <w:rsid w:val="000b6ad3"/>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0b6ad3"/>
    <w:rPr>
      <w:rFonts w:ascii="Calibri" w:hAnsi="Calibri" w:eastAsia="" w:cs="" w:asciiTheme="minorHAnsi" w:cstheme="majorBidi" w:eastAsiaTheme="majorEastAsia" w:hAnsiTheme="minorHAnsi"/>
      <w:color w:themeColor="text1" w:themeTint="a6" w:val="595959"/>
      <w:spacing w:val="15"/>
      <w:sz w:val="28"/>
      <w:szCs w:val="28"/>
    </w:rPr>
  </w:style>
  <w:style w:type="character" w:styleId="QuoteChar" w:customStyle="1">
    <w:name w:val="Quote Char"/>
    <w:basedOn w:val="DefaultParagraphFont"/>
    <w:link w:val="Quote"/>
    <w:uiPriority w:val="29"/>
    <w:qFormat/>
    <w:rsid w:val="000b6ad3"/>
    <w:rPr>
      <w:i/>
      <w:iCs/>
      <w:color w:themeColor="text1" w:themeTint="bf" w:val="404040"/>
    </w:rPr>
  </w:style>
  <w:style w:type="character" w:styleId="IntenseEmphasis">
    <w:name w:val="Intense Emphasis"/>
    <w:basedOn w:val="DefaultParagraphFont"/>
    <w:uiPriority w:val="21"/>
    <w:qFormat/>
    <w:rsid w:val="000b6ad3"/>
    <w:rPr>
      <w:i/>
      <w:iCs/>
      <w:color w:themeColor="accent1" w:themeShade="bf" w:val="2F5496"/>
    </w:rPr>
  </w:style>
  <w:style w:type="character" w:styleId="IntenseQuoteChar" w:customStyle="1">
    <w:name w:val="Intense Quote Char"/>
    <w:basedOn w:val="DefaultParagraphFont"/>
    <w:link w:val="IntenseQuote"/>
    <w:uiPriority w:val="30"/>
    <w:qFormat/>
    <w:rsid w:val="000b6ad3"/>
    <w:rPr>
      <w:i/>
      <w:iCs/>
      <w:color w:themeColor="accent1" w:themeShade="bf" w:val="2F5496"/>
    </w:rPr>
  </w:style>
  <w:style w:type="character" w:styleId="IntenseReference">
    <w:name w:val="Intense Reference"/>
    <w:basedOn w:val="DefaultParagraphFont"/>
    <w:uiPriority w:val="32"/>
    <w:qFormat/>
    <w:rsid w:val="000b6ad3"/>
    <w:rPr>
      <w:b/>
      <w:bCs/>
      <w:smallCaps/>
      <w:color w:themeColor="accent1" w:themeShade="bf" w:val="2F5496"/>
      <w:spacing w:val="5"/>
    </w:rPr>
  </w:style>
  <w:style w:type="character" w:styleId="ListParagraphChar" w:customStyle="1">
    <w:name w:val="List Paragraph Char"/>
    <w:basedOn w:val="DefaultParagraphFont"/>
    <w:link w:val="ListParagraph"/>
    <w:uiPriority w:val="34"/>
    <w:qFormat/>
    <w:locked/>
    <w:rsid w:val="007420b7"/>
    <w:rPr/>
  </w:style>
  <w:style w:type="character" w:styleId="HeaderChar" w:customStyle="1">
    <w:name w:val="Header Char"/>
    <w:basedOn w:val="DefaultParagraphFont"/>
    <w:link w:val="Header"/>
    <w:uiPriority w:val="99"/>
    <w:qFormat/>
    <w:rsid w:val="001438bc"/>
    <w:rPr/>
  </w:style>
  <w:style w:type="character" w:styleId="FooterChar" w:customStyle="1">
    <w:name w:val="Footer Char"/>
    <w:basedOn w:val="DefaultParagraphFont"/>
    <w:link w:val="Footer"/>
    <w:uiPriority w:val="99"/>
    <w:qFormat/>
    <w:rsid w:val="001438bc"/>
    <w:rPr/>
  </w:style>
  <w:style w:type="character" w:styleId="Hyperlink">
    <w:name w:val="Hyperlink"/>
    <w:basedOn w:val="DefaultParagraphFont"/>
    <w:uiPriority w:val="99"/>
    <w:unhideWhenUsed/>
    <w:rsid w:val="001853c7"/>
    <w:rPr>
      <w:color w:themeColor="hyperlink" w:val="0563C1"/>
      <w:u w:val="single"/>
    </w:rPr>
  </w:style>
  <w:style w:type="character" w:styleId="UnresolvedMention">
    <w:name w:val="Unresolved Mention"/>
    <w:basedOn w:val="DefaultParagraphFont"/>
    <w:uiPriority w:val="99"/>
    <w:semiHidden/>
    <w:unhideWhenUsed/>
    <w:qFormat/>
    <w:rsid w:val="00b41293"/>
    <w:rPr>
      <w:color w:val="605E5C"/>
      <w:shd w:fill="E1DFDD" w:val="clear"/>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link w:val="TitleChar"/>
    <w:uiPriority w:val="10"/>
    <w:qFormat/>
    <w:rsid w:val="000b6ad3"/>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0b6ad3"/>
    <w:pPr>
      <w:spacing w:before="0" w:after="160"/>
      <w:ind w:hanging="567" w:left="1701"/>
    </w:pPr>
    <w:rPr>
      <w:rFonts w:ascii="Calibri" w:hAnsi="Calibri" w:eastAsia="" w:cs="" w:asciiTheme="minorHAnsi" w:cstheme="majorBidi" w:eastAsiaTheme="majorEastAsia" w:hAnsiTheme="minorHAnsi"/>
      <w:color w:themeColor="text1" w:themeTint="a6" w:val="595959"/>
      <w:spacing w:val="15"/>
      <w:sz w:val="28"/>
      <w:szCs w:val="28"/>
    </w:rPr>
  </w:style>
  <w:style w:type="paragraph" w:styleId="Quote">
    <w:name w:val="Quote"/>
    <w:basedOn w:val="Normal"/>
    <w:next w:val="Normal"/>
    <w:link w:val="QuoteChar"/>
    <w:uiPriority w:val="29"/>
    <w:qFormat/>
    <w:rsid w:val="000b6ad3"/>
    <w:pPr>
      <w:spacing w:before="160" w:after="160"/>
      <w:jc w:val="center"/>
    </w:pPr>
    <w:rPr>
      <w:i/>
      <w:iCs/>
      <w:color w:themeColor="text1" w:themeTint="bf" w:val="404040"/>
    </w:rPr>
  </w:style>
  <w:style w:type="paragraph" w:styleId="ListParagraph">
    <w:name w:val="List Paragraph"/>
    <w:basedOn w:val="Normal"/>
    <w:link w:val="ListParagraphChar"/>
    <w:uiPriority w:val="34"/>
    <w:qFormat/>
    <w:rsid w:val="000b6ad3"/>
    <w:pPr>
      <w:spacing w:before="0" w:after="120"/>
      <w:ind w:left="720"/>
      <w:contextualSpacing/>
    </w:pPr>
    <w:rPr/>
  </w:style>
  <w:style w:type="paragraph" w:styleId="IntenseQuote">
    <w:name w:val="Intense Quote"/>
    <w:basedOn w:val="Normal"/>
    <w:next w:val="Normal"/>
    <w:link w:val="IntenseQuoteChar"/>
    <w:uiPriority w:val="30"/>
    <w:qFormat/>
    <w:rsid w:val="000b6ad3"/>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HeaderandFooter">
    <w:name w:val="Header and Footer"/>
    <w:basedOn w:val="Normal"/>
    <w:qFormat/>
    <w:pPr/>
    <w:rPr/>
  </w:style>
  <w:style w:type="paragraph" w:styleId="Header">
    <w:name w:val="Header"/>
    <w:basedOn w:val="Normal"/>
    <w:link w:val="HeaderChar"/>
    <w:uiPriority w:val="99"/>
    <w:unhideWhenUsed/>
    <w:rsid w:val="001438bc"/>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1438bc"/>
    <w:pPr>
      <w:tabs>
        <w:tab w:val="clear" w:pos="720"/>
        <w:tab w:val="center" w:pos="4680" w:leader="none"/>
        <w:tab w:val="right" w:pos="9360" w:leader="none"/>
      </w:tabs>
      <w:spacing w:lineRule="auto" w:line="240" w:before="0" w:after="0"/>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b957cf"/>
    <w:pPr>
      <w:spacing w:before="240" w:after="0"/>
      <w:ind w:hanging="0" w:left="0"/>
      <w:outlineLvl w:val="9"/>
    </w:pPr>
    <w:rPr>
      <w:kern w:val="0"/>
      <w:sz w:val="32"/>
      <w:szCs w:val="32"/>
      <w14:ligatures w14:val="none"/>
    </w:rPr>
  </w:style>
  <w:style w:type="paragraph" w:styleId="TOC1">
    <w:name w:val="TOC 1"/>
    <w:basedOn w:val="Normal"/>
    <w:next w:val="Normal"/>
    <w:autoRedefine/>
    <w:uiPriority w:val="39"/>
    <w:unhideWhenUsed/>
    <w:rsid w:val="001853c7"/>
    <w:pPr>
      <w:spacing w:before="0" w:after="100"/>
      <w:ind w:left="0"/>
    </w:pPr>
    <w:rPr/>
  </w:style>
  <w:style w:type="paragraph" w:styleId="TOC2">
    <w:name w:val="TOC 2"/>
    <w:basedOn w:val="Normal"/>
    <w:next w:val="Normal"/>
    <w:autoRedefine/>
    <w:uiPriority w:val="39"/>
    <w:unhideWhenUsed/>
    <w:rsid w:val="001853c7"/>
    <w:pPr>
      <w:spacing w:before="0" w:after="100"/>
      <w:ind w:left="220"/>
    </w:pPr>
    <w:rPr/>
  </w:style>
  <w:style w:type="paragraph" w:styleId="TOC3">
    <w:name w:val="TOC 3"/>
    <w:basedOn w:val="Normal"/>
    <w:next w:val="Normal"/>
    <w:autoRedefine/>
    <w:uiPriority w:val="39"/>
    <w:unhideWhenUsed/>
    <w:rsid w:val="00b41293"/>
    <w:pPr>
      <w:spacing w:lineRule="auto" w:line="276" w:before="0" w:after="100"/>
      <w:ind w:hanging="0" w:left="480"/>
    </w:pPr>
    <w:rPr>
      <w:rFonts w:ascii="Calibri" w:hAnsi="Calibri" w:eastAsia="" w:asciiTheme="minorHAnsi" w:eastAsiaTheme="minorEastAsia" w:hAnsiTheme="minorHAnsi"/>
      <w:sz w:val="24"/>
      <w:szCs w:val="24"/>
    </w:rPr>
  </w:style>
  <w:style w:type="paragraph" w:styleId="TOC4">
    <w:name w:val="TOC 4"/>
    <w:basedOn w:val="Normal"/>
    <w:next w:val="Normal"/>
    <w:autoRedefine/>
    <w:uiPriority w:val="39"/>
    <w:unhideWhenUsed/>
    <w:rsid w:val="00b41293"/>
    <w:pPr>
      <w:spacing w:lineRule="auto" w:line="276" w:before="0" w:after="100"/>
      <w:ind w:hanging="0" w:left="720"/>
    </w:pPr>
    <w:rPr>
      <w:rFonts w:ascii="Calibri" w:hAnsi="Calibri" w:eastAsia="" w:asciiTheme="minorHAnsi" w:eastAsiaTheme="minorEastAsia" w:hAnsiTheme="minorHAnsi"/>
      <w:sz w:val="24"/>
      <w:szCs w:val="24"/>
    </w:rPr>
  </w:style>
  <w:style w:type="paragraph" w:styleId="TOC5">
    <w:name w:val="TOC 5"/>
    <w:basedOn w:val="Normal"/>
    <w:next w:val="Normal"/>
    <w:autoRedefine/>
    <w:uiPriority w:val="39"/>
    <w:unhideWhenUsed/>
    <w:rsid w:val="00b41293"/>
    <w:pPr>
      <w:spacing w:lineRule="auto" w:line="276" w:before="0" w:after="100"/>
      <w:ind w:hanging="0" w:left="960"/>
    </w:pPr>
    <w:rPr>
      <w:rFonts w:ascii="Calibri" w:hAnsi="Calibri" w:eastAsia="" w:asciiTheme="minorHAnsi" w:eastAsiaTheme="minorEastAsia" w:hAnsiTheme="minorHAnsi"/>
      <w:sz w:val="24"/>
      <w:szCs w:val="24"/>
    </w:rPr>
  </w:style>
  <w:style w:type="paragraph" w:styleId="TOC6">
    <w:name w:val="TOC 6"/>
    <w:basedOn w:val="Normal"/>
    <w:next w:val="Normal"/>
    <w:autoRedefine/>
    <w:uiPriority w:val="39"/>
    <w:unhideWhenUsed/>
    <w:rsid w:val="00b41293"/>
    <w:pPr>
      <w:spacing w:lineRule="auto" w:line="276" w:before="0" w:after="100"/>
      <w:ind w:hanging="0" w:left="1200"/>
    </w:pPr>
    <w:rPr>
      <w:rFonts w:ascii="Calibri" w:hAnsi="Calibri" w:eastAsia="" w:asciiTheme="minorHAnsi" w:eastAsiaTheme="minorEastAsia" w:hAnsiTheme="minorHAnsi"/>
      <w:sz w:val="24"/>
      <w:szCs w:val="24"/>
    </w:rPr>
  </w:style>
  <w:style w:type="paragraph" w:styleId="TOC7">
    <w:name w:val="TOC 7"/>
    <w:basedOn w:val="Normal"/>
    <w:next w:val="Normal"/>
    <w:autoRedefine/>
    <w:uiPriority w:val="39"/>
    <w:unhideWhenUsed/>
    <w:rsid w:val="00b41293"/>
    <w:pPr>
      <w:spacing w:lineRule="auto" w:line="276" w:before="0" w:after="100"/>
      <w:ind w:hanging="0" w:left="1440"/>
    </w:pPr>
    <w:rPr>
      <w:rFonts w:ascii="Calibri" w:hAnsi="Calibri" w:eastAsia="" w:asciiTheme="minorHAnsi" w:eastAsiaTheme="minorEastAsia" w:hAnsiTheme="minorHAnsi"/>
      <w:sz w:val="24"/>
      <w:szCs w:val="24"/>
    </w:rPr>
  </w:style>
  <w:style w:type="paragraph" w:styleId="TOC8">
    <w:name w:val="TOC 8"/>
    <w:basedOn w:val="Normal"/>
    <w:next w:val="Normal"/>
    <w:autoRedefine/>
    <w:uiPriority w:val="39"/>
    <w:unhideWhenUsed/>
    <w:rsid w:val="00b41293"/>
    <w:pPr>
      <w:spacing w:lineRule="auto" w:line="276" w:before="0" w:after="100"/>
      <w:ind w:hanging="0" w:left="1680"/>
    </w:pPr>
    <w:rPr>
      <w:rFonts w:ascii="Calibri" w:hAnsi="Calibri" w:eastAsia="" w:asciiTheme="minorHAnsi" w:eastAsiaTheme="minorEastAsia" w:hAnsiTheme="minorHAnsi"/>
      <w:sz w:val="24"/>
      <w:szCs w:val="24"/>
    </w:rPr>
  </w:style>
  <w:style w:type="paragraph" w:styleId="TOC9">
    <w:name w:val="TOC 9"/>
    <w:basedOn w:val="Normal"/>
    <w:next w:val="Normal"/>
    <w:autoRedefine/>
    <w:uiPriority w:val="39"/>
    <w:unhideWhenUsed/>
    <w:rsid w:val="00b41293"/>
    <w:pPr>
      <w:spacing w:lineRule="auto" w:line="276" w:before="0" w:after="100"/>
      <w:ind w:hanging="0" w:left="1920"/>
    </w:pPr>
    <w:rPr>
      <w:rFonts w:ascii="Calibri" w:hAnsi="Calibri" w:eastAsia="" w:asciiTheme="minorHAnsi" w:eastAsiaTheme="minorEastAsia" w:hAnsiTheme="minorHAnsi"/>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84ac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TableNormal"/>
    <w:uiPriority w:val="39"/>
    <w:rsid w:val="00426343"/>
    <w:pPr>
      <w:spacing w:after="0" w:line="240" w:lineRule="auto"/>
    </w:pPr>
    <w:rPr>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397E2-968B-4049-9501-130B89082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Application>LibreOffice/24.2.7.2$Linux_X86_64 LibreOffice_project/420$Build-2</Application>
  <AppVersion>15.0000</AppVersion>
  <Pages>11</Pages>
  <Words>3027</Words>
  <Characters>10785</Characters>
  <CharactersWithSpaces>13503</CharactersWithSpaces>
  <Paragraphs>205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2025-04-15T09:29:00Z</dcterms:created>
  <dc:creator>Long Le Huy</dc:creator>
  <dc:description/>
  <dc:language>en-US</dc:language>
  <cp:lastModifiedBy>Long Le Huy</cp:lastModifiedBy>
  <dcterms:modified xsi:type="dcterms:W3CDTF">2025-04-22T02:44:00Z</dcterms:modified>
  <cp:revision>126</cp:revision>
  <dc:subject/>
  <dc:title/>
</cp:coreProperties>
</file>

<file path=docProps/custom.xml><?xml version="1.0" encoding="utf-8"?>
<Properties xmlns="http://schemas.openxmlformats.org/officeDocument/2006/custom-properties" xmlns:vt="http://schemas.openxmlformats.org/officeDocument/2006/docPropsVTypes"/>
</file>